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C" w:rsidRPr="00F9561A" w:rsidRDefault="00DE378C" w:rsidP="00DE37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F9561A">
        <w:rPr>
          <w:rFonts w:ascii="Times New Roman" w:hAnsi="Times New Roman"/>
          <w:b/>
          <w:sz w:val="28"/>
          <w:u w:val="single"/>
        </w:rPr>
        <w:t>Введение.</w:t>
      </w:r>
    </w:p>
    <w:p w:rsidR="009617E9" w:rsidRDefault="00700350" w:rsidP="00DE37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Экономическая эффективность общественного производства в целом во многом определяется производственной деятельностью предприятий, на которых непосредственно осуществляется производство общественных благ и услуг. Статистический анализ эффективности этой деятельности связан с использованием целой системы показателей, отражающих степень эффективности соотношения ресурсных факторов производства с конечными результатами (конечным продуктом)</w:t>
      </w:r>
      <w:r w:rsidR="003B106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3B106F" w:rsidRDefault="003B106F" w:rsidP="00DE37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Используя статистику для изучения секторов и отраслей экономики, а также всей экономики в целом, получают </w:t>
      </w:r>
      <w:r w:rsidRPr="003B106F">
        <w:rPr>
          <w:rFonts w:ascii="Times New Roman" w:hAnsi="Times New Roman"/>
          <w:sz w:val="28"/>
        </w:rPr>
        <w:t>статистические данные</w:t>
      </w:r>
      <w:r>
        <w:rPr>
          <w:rFonts w:ascii="Times New Roman" w:hAnsi="Times New Roman"/>
          <w:sz w:val="28"/>
        </w:rPr>
        <w:t xml:space="preserve"> – числа или цифры (статистические показатели).</w:t>
      </w:r>
    </w:p>
    <w:p w:rsidR="003B106F" w:rsidRDefault="003B106F" w:rsidP="00DE37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Экономические показатели – обобщающие данные, которые отражают какие-либо экономические  явления или процессы. Все статистические показатели связаны между собой</w:t>
      </w:r>
      <w:r w:rsidR="00BF34C7">
        <w:rPr>
          <w:rFonts w:ascii="Times New Roman" w:hAnsi="Times New Roman"/>
          <w:sz w:val="28"/>
        </w:rPr>
        <w:t xml:space="preserve"> и образуют систему статистических показателей – совокупность взаимосвязанных статистических показателей, имеющих одноуровневую и многоуровневую структуру и нацеленную на решение конкретной статистической задачи.</w:t>
      </w:r>
    </w:p>
    <w:p w:rsidR="00BF34C7" w:rsidRDefault="00BF34C7" w:rsidP="00DE37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показателей экономической статистики – база статистических показателей экономики, созданная для разъяснения экономических вопросов и имеющая в своем распоряжении определенное количество звеньев, образующих собственную структуру.</w:t>
      </w:r>
      <w:r w:rsidR="00AD43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Отдельный статистический показатель </w:t>
      </w:r>
      <w:r w:rsidR="004A104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4A1040">
        <w:rPr>
          <w:rFonts w:ascii="Times New Roman" w:hAnsi="Times New Roman"/>
          <w:sz w:val="28"/>
        </w:rPr>
        <w:t>звено в цепи системы показателей экономической статистики.</w:t>
      </w:r>
    </w:p>
    <w:p w:rsidR="004A1040" w:rsidRDefault="004A1040" w:rsidP="00DE37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показателей экономической статистики охватывает все экономические стороны жизни общества на различных уровнях: страны, региона (макроуровень); предприятий, объединений, семей, домохозяйств (микроуровень).</w:t>
      </w:r>
    </w:p>
    <w:p w:rsidR="004A1040" w:rsidRDefault="00994617" w:rsidP="00DE37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4A1040">
        <w:rPr>
          <w:rFonts w:ascii="Times New Roman" w:hAnsi="Times New Roman"/>
          <w:sz w:val="28"/>
        </w:rPr>
        <w:t>истем</w:t>
      </w:r>
      <w:r w:rsidR="00843335">
        <w:rPr>
          <w:rFonts w:ascii="Times New Roman" w:hAnsi="Times New Roman"/>
          <w:sz w:val="28"/>
        </w:rPr>
        <w:t>а</w:t>
      </w:r>
      <w:r w:rsidR="004A1040">
        <w:rPr>
          <w:rFonts w:ascii="Times New Roman" w:hAnsi="Times New Roman"/>
          <w:sz w:val="28"/>
        </w:rPr>
        <w:t xml:space="preserve"> показателей экономической статистики</w:t>
      </w:r>
      <w:r w:rsidR="003763B0">
        <w:rPr>
          <w:rFonts w:ascii="Times New Roman" w:hAnsi="Times New Roman"/>
          <w:sz w:val="28"/>
        </w:rPr>
        <w:t xml:space="preserve"> помога</w:t>
      </w:r>
      <w:r w:rsidR="00843335">
        <w:rPr>
          <w:rFonts w:ascii="Times New Roman" w:hAnsi="Times New Roman"/>
          <w:sz w:val="28"/>
        </w:rPr>
        <w:t>е</w:t>
      </w:r>
      <w:r w:rsidR="003763B0">
        <w:rPr>
          <w:rFonts w:ascii="Times New Roman" w:hAnsi="Times New Roman"/>
          <w:sz w:val="28"/>
        </w:rPr>
        <w:t>т</w:t>
      </w:r>
      <w:r w:rsidR="004A1040">
        <w:rPr>
          <w:rFonts w:ascii="Times New Roman" w:hAnsi="Times New Roman"/>
          <w:sz w:val="28"/>
        </w:rPr>
        <w:t>:</w:t>
      </w:r>
    </w:p>
    <w:p w:rsidR="00994617" w:rsidRDefault="00994617" w:rsidP="00DE378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Аргументировать используемые подходы к способу организации статистической информации;</w:t>
      </w:r>
    </w:p>
    <w:p w:rsidR="004A1040" w:rsidRDefault="00994617" w:rsidP="00DE378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Воссоздать во всех взаимосвязях устройство и функционирование экономики;</w:t>
      </w:r>
    </w:p>
    <w:p w:rsidR="00994617" w:rsidRDefault="00994617" w:rsidP="00DE378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наиболее важные тенденции экономики;</w:t>
      </w:r>
    </w:p>
    <w:p w:rsidR="00994617" w:rsidRDefault="00994617" w:rsidP="00DE378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Выработать совокупность статистических методов, исходя из содержательной стороны экономического анализа.</w:t>
      </w:r>
    </w:p>
    <w:p w:rsidR="00D30A7C" w:rsidRDefault="00D30A7C" w:rsidP="00D30A7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843335" w:rsidRPr="00843335" w:rsidRDefault="00843335" w:rsidP="00DE378C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E378C" w:rsidRPr="00F9561A" w:rsidRDefault="00DE378C" w:rsidP="00D30A7C">
      <w:pPr>
        <w:pStyle w:val="a7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8"/>
          <w:u w:val="single"/>
        </w:rPr>
      </w:pPr>
      <w:r w:rsidRPr="00F9561A">
        <w:rPr>
          <w:rFonts w:ascii="Times New Roman" w:hAnsi="Times New Roman"/>
          <w:b/>
          <w:sz w:val="28"/>
          <w:u w:val="single"/>
        </w:rPr>
        <w:t>Показатели результатов производства</w:t>
      </w:r>
      <w:r w:rsidRPr="00F9561A">
        <w:rPr>
          <w:rFonts w:ascii="Times New Roman" w:hAnsi="Times New Roman"/>
          <w:sz w:val="28"/>
          <w:u w:val="single"/>
        </w:rPr>
        <w:t>.</w:t>
      </w:r>
    </w:p>
    <w:p w:rsidR="00BA3638" w:rsidRDefault="00BA3638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назначение любого промышленного предприятия – выпуск продукции, для учета объема которой используется система статистических показателей, которые могут быть выражены в натуральных (физических) или стоимостных единицах. </w:t>
      </w:r>
    </w:p>
    <w:p w:rsidR="00D30A7C" w:rsidRPr="0032201A" w:rsidRDefault="00D30A7C" w:rsidP="00D30A7C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32201A">
        <w:rPr>
          <w:rFonts w:ascii="Times New Roman" w:hAnsi="Times New Roman"/>
          <w:b/>
          <w:sz w:val="28"/>
        </w:rPr>
        <w:t>Классификация видов статистических показателей.</w:t>
      </w:r>
    </w:p>
    <w:p w:rsidR="00D30A7C" w:rsidRPr="0032201A" w:rsidRDefault="00D30A7C" w:rsidP="00D30A7C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32201A">
        <w:rPr>
          <w:rFonts w:ascii="Times New Roman" w:hAnsi="Times New Roman"/>
          <w:b/>
          <w:i/>
          <w:sz w:val="28"/>
        </w:rPr>
        <w:t>По охвату отдельных единиц совокупности</w:t>
      </w:r>
      <w:r w:rsidRPr="0032201A">
        <w:rPr>
          <w:rFonts w:ascii="Times New Roman" w:hAnsi="Times New Roman"/>
          <w:i/>
          <w:sz w:val="28"/>
        </w:rPr>
        <w:t>: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32201A">
        <w:rPr>
          <w:rFonts w:ascii="Times New Roman" w:hAnsi="Times New Roman"/>
          <w:i/>
          <w:sz w:val="28"/>
        </w:rPr>
        <w:t>индивидуальные</w:t>
      </w:r>
      <w:r>
        <w:rPr>
          <w:rFonts w:ascii="Times New Roman" w:hAnsi="Times New Roman"/>
          <w:sz w:val="28"/>
        </w:rPr>
        <w:t xml:space="preserve"> характеризуют отдельную единицу статистической совокупности;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32201A">
        <w:rPr>
          <w:rFonts w:ascii="Times New Roman" w:hAnsi="Times New Roman"/>
          <w:i/>
          <w:sz w:val="28"/>
        </w:rPr>
        <w:t xml:space="preserve">сводные </w:t>
      </w:r>
      <w:r>
        <w:rPr>
          <w:rFonts w:ascii="Times New Roman" w:hAnsi="Times New Roman"/>
          <w:sz w:val="28"/>
        </w:rPr>
        <w:t>делятся на: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Pr="0032201A">
        <w:rPr>
          <w:rFonts w:ascii="Times New Roman" w:hAnsi="Times New Roman"/>
          <w:sz w:val="28"/>
          <w:u w:val="single"/>
        </w:rPr>
        <w:t>объемные статистические показатели</w:t>
      </w:r>
      <w:r>
        <w:rPr>
          <w:rFonts w:ascii="Times New Roman" w:hAnsi="Times New Roman"/>
          <w:sz w:val="28"/>
        </w:rPr>
        <w:t xml:space="preserve"> (рассчитываются путем суммирования персональных статистических показателей и характеризуют совокупный объем признака);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Pr="0032201A">
        <w:rPr>
          <w:rFonts w:ascii="Times New Roman" w:hAnsi="Times New Roman"/>
          <w:sz w:val="28"/>
          <w:u w:val="single"/>
        </w:rPr>
        <w:t>расчетные</w:t>
      </w:r>
      <w:r>
        <w:rPr>
          <w:rFonts w:ascii="Times New Roman" w:hAnsi="Times New Roman"/>
          <w:sz w:val="28"/>
        </w:rPr>
        <w:t xml:space="preserve"> (рассчитываются по разнообразным формулам и предназначаются для решения всевозможных аналитических вопросов).</w:t>
      </w:r>
    </w:p>
    <w:p w:rsidR="00D30A7C" w:rsidRPr="0032201A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32201A">
        <w:rPr>
          <w:rFonts w:ascii="Times New Roman" w:hAnsi="Times New Roman"/>
          <w:b/>
          <w:i/>
          <w:sz w:val="28"/>
        </w:rPr>
        <w:t>По временному фактору: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32201A">
        <w:rPr>
          <w:rFonts w:ascii="Times New Roman" w:hAnsi="Times New Roman"/>
          <w:i/>
          <w:sz w:val="28"/>
        </w:rPr>
        <w:t xml:space="preserve">моментные </w:t>
      </w:r>
      <w:r>
        <w:rPr>
          <w:rFonts w:ascii="Times New Roman" w:hAnsi="Times New Roman"/>
          <w:sz w:val="28"/>
        </w:rPr>
        <w:t>– на определенную дату времени;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32201A">
        <w:rPr>
          <w:rFonts w:ascii="Times New Roman" w:hAnsi="Times New Roman"/>
          <w:i/>
          <w:sz w:val="28"/>
        </w:rPr>
        <w:t>интервальные</w:t>
      </w:r>
      <w:r>
        <w:rPr>
          <w:rFonts w:ascii="Times New Roman" w:hAnsi="Times New Roman"/>
          <w:sz w:val="28"/>
        </w:rPr>
        <w:t xml:space="preserve"> – на определенный период времени.</w:t>
      </w:r>
    </w:p>
    <w:p w:rsidR="00D30A7C" w:rsidRPr="0032201A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3</w:t>
      </w:r>
      <w:r w:rsidRPr="0032201A">
        <w:rPr>
          <w:rFonts w:ascii="Times New Roman" w:hAnsi="Times New Roman"/>
          <w:b/>
          <w:i/>
          <w:sz w:val="28"/>
        </w:rPr>
        <w:t>. По формулировке: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32201A">
        <w:rPr>
          <w:rFonts w:ascii="Times New Roman" w:hAnsi="Times New Roman"/>
          <w:i/>
          <w:sz w:val="28"/>
        </w:rPr>
        <w:t>абсолютные показатели</w:t>
      </w:r>
      <w:r>
        <w:rPr>
          <w:rFonts w:ascii="Times New Roman" w:hAnsi="Times New Roman"/>
          <w:sz w:val="28"/>
        </w:rPr>
        <w:t xml:space="preserve"> (характеризую безусловные величины экономических явлений и процессов);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32201A">
        <w:rPr>
          <w:rFonts w:ascii="Times New Roman" w:hAnsi="Times New Roman"/>
          <w:i/>
          <w:sz w:val="28"/>
        </w:rPr>
        <w:t>относительные</w:t>
      </w:r>
      <w:r>
        <w:rPr>
          <w:rFonts w:ascii="Times New Roman" w:hAnsi="Times New Roman"/>
          <w:sz w:val="28"/>
        </w:rPr>
        <w:t xml:space="preserve"> (отражают соотношение между количественными характеристиками экономических процессов и явлений);</w:t>
      </w:r>
    </w:p>
    <w:p w:rsidR="00D30A7C" w:rsidRDefault="00D30A7C" w:rsidP="00D30A7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</w:t>
      </w:r>
      <w:r w:rsidRPr="0032201A">
        <w:rPr>
          <w:rFonts w:ascii="Times New Roman" w:hAnsi="Times New Roman"/>
          <w:i/>
          <w:sz w:val="28"/>
        </w:rPr>
        <w:t>средний статистический показатель</w:t>
      </w:r>
      <w:r>
        <w:rPr>
          <w:rFonts w:ascii="Times New Roman" w:hAnsi="Times New Roman"/>
          <w:sz w:val="28"/>
        </w:rPr>
        <w:t xml:space="preserve"> – обобщенная количественная характеристика свойства в статистической совокупности в определенных обстоятельствах.</w:t>
      </w:r>
    </w:p>
    <w:p w:rsid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Под   продукцией    понимается прямой полезный результат деятельности предприятия, который может выступать в виде продукта, имеющего вещественную форму, работ и услуг.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Готовые изделия – продукты, не требующие никакой дальнейшей обработки. Они полностью укомплектованы, точно соответствуют стандартам, снабжены сертификатом, удостоверяющим качество, и переданы на склад готовой продукции.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Полуфабрикаты – то, что закончено производством в одних цехах, но подлежит дальнейшей обработке в других. Некоторая их часть может быть отпущена на сторону. По своему экономическому назначению полуфабрикаты не отличаются от готовой продукции.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К работам промышленного характера (производственным услугам) относятся: ремонт и модернизация оборудования и транспортных средств, механизмов, приборов и другой продукции, отдельные операции по частичной обработке материалов и деталей, по доведению до полной готовности изделий, изготовленных другими предприятиями, монтаж, пуск и наладка у заказчика оборудования и др.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Основными задачами анализа объёма производства и реализации продукции на предприятиях являются: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- оценка динамики по основным показателям объёма, структуры и качества продукции</w:t>
      </w:r>
      <w:r w:rsidR="000E7923">
        <w:rPr>
          <w:rFonts w:ascii="Times New Roman" w:hAnsi="Times New Roman"/>
          <w:sz w:val="28"/>
        </w:rPr>
        <w:t>;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- выявление степени влияния основных факторов на показатели объёма производства и реализации продукции;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- характеристика выполнения плана по объему, ассортименту продукции с учетом выполнения договорных обязательств;</w:t>
      </w:r>
    </w:p>
    <w:p w:rsid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>- характеристика ритмичности производства, выпуска и реализации продукции.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lastRenderedPageBreak/>
        <w:t xml:space="preserve">Продукт в натурально-вещественной форме может учитываться в натуральных единицах измерения (в физических единицах - шт., т, кг). </w:t>
      </w:r>
    </w:p>
    <w:p w:rsidR="00DE378C" w:rsidRPr="00DE378C" w:rsidRDefault="00DE378C" w:rsidP="00DE378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E378C">
        <w:rPr>
          <w:rFonts w:ascii="Times New Roman" w:hAnsi="Times New Roman"/>
          <w:sz w:val="28"/>
        </w:rPr>
        <w:t xml:space="preserve">Учет продукции в натуральном выражении позволяет осуществить контроль за выполнением производственного плана и предупредить возникновение диспропорций в работе отдельных подразделений (цехов) предприятия. </w:t>
      </w:r>
    </w:p>
    <w:p w:rsidR="000E7923" w:rsidRPr="000E7923" w:rsidRDefault="000E7923" w:rsidP="000E792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E7923">
        <w:rPr>
          <w:rFonts w:ascii="Times New Roman" w:hAnsi="Times New Roman"/>
          <w:sz w:val="28"/>
        </w:rPr>
        <w:t>Разновидностью натурального учета является учет продукции в условно-натуральных измерителях.</w:t>
      </w:r>
    </w:p>
    <w:p w:rsidR="000E7923" w:rsidRDefault="000E7923" w:rsidP="000E792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E7923">
        <w:rPr>
          <w:rFonts w:ascii="Times New Roman" w:hAnsi="Times New Roman"/>
          <w:sz w:val="28"/>
        </w:rPr>
        <w:t>Для определения объёма продукции в условных натуральных единицах следует объём продукции в натуральных единицах измерения умножить на коэффициент пересчёта.</w:t>
      </w:r>
    </w:p>
    <w:p w:rsidR="005F1CB5" w:rsidRDefault="000E7923" w:rsidP="005F1CB5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23">
        <w:rPr>
          <w:rFonts w:ascii="Times New Roman" w:hAnsi="Times New Roman" w:cs="Times New Roman"/>
          <w:b/>
          <w:position w:val="-32"/>
          <w:sz w:val="28"/>
          <w:szCs w:val="28"/>
          <w:lang w:val="en-US"/>
        </w:rPr>
        <w:object w:dxaOrig="23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5pt;height:38.05pt" o:ole="">
            <v:imagedata r:id="rId8" o:title=""/>
          </v:shape>
          <o:OLEObject Type="Embed" ProgID="Equation.3" ShapeID="_x0000_i1025" DrawAspect="Content" ObjectID="_1295810661" r:id="rId9"/>
        </w:object>
      </w:r>
      <w:r w:rsidR="005F1CB5">
        <w:rPr>
          <w:rFonts w:ascii="Times New Roman" w:hAnsi="Times New Roman" w:cs="Times New Roman"/>
          <w:b/>
          <w:sz w:val="28"/>
          <w:szCs w:val="28"/>
        </w:rPr>
        <w:t xml:space="preserve">,        </w:t>
      </w:r>
    </w:p>
    <w:p w:rsidR="000E7923" w:rsidRDefault="000E7923" w:rsidP="005F1CB5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E7923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0E7923" w:rsidRDefault="000E7923" w:rsidP="000E79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position w:val="-28"/>
          <w:sz w:val="28"/>
          <w:szCs w:val="28"/>
        </w:rPr>
        <w:object w:dxaOrig="5580" w:dyaOrig="660">
          <v:shape id="_x0000_i1026" type="#_x0000_t75" style="width:278.85pt;height:32.95pt" o:ole="">
            <v:imagedata r:id="rId10" o:title=""/>
          </v:shape>
          <o:OLEObject Type="Embed" ProgID="Equation.3" ShapeID="_x0000_i1026" DrawAspect="Content" ObjectID="_1295810662" r:id="rId11"/>
        </w:object>
      </w:r>
    </w:p>
    <w:p w:rsidR="005F1CB5" w:rsidRPr="005F1CB5" w:rsidRDefault="005F1CB5" w:rsidP="000E792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u w:val="single"/>
        </w:rPr>
      </w:pPr>
    </w:p>
    <w:p w:rsidR="000E7923" w:rsidRDefault="000E7923" w:rsidP="000E79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E7923">
        <w:rPr>
          <w:rFonts w:ascii="Times New Roman" w:hAnsi="Times New Roman" w:cs="Times New Roman"/>
          <w:sz w:val="28"/>
          <w:szCs w:val="28"/>
          <w:u w:val="single"/>
        </w:rPr>
        <w:t>Пример 1</w:t>
      </w:r>
    </w:p>
    <w:p w:rsidR="000E7923" w:rsidRPr="000E7923" w:rsidRDefault="000E7923" w:rsidP="000E792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1843"/>
        <w:gridCol w:w="2126"/>
        <w:gridCol w:w="2088"/>
      </w:tblGrid>
      <w:tr w:rsidR="000E7923" w:rsidRPr="005F1CB5" w:rsidTr="005F1CB5">
        <w:trPr>
          <w:tblHeader/>
        </w:trPr>
        <w:tc>
          <w:tcPr>
            <w:tcW w:w="3227" w:type="dxa"/>
          </w:tcPr>
          <w:p w:rsidR="000E7923" w:rsidRPr="005F1CB5" w:rsidRDefault="000E792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b/>
                <w:sz w:val="24"/>
                <w:szCs w:val="24"/>
              </w:rPr>
              <w:t>Вид изделия</w:t>
            </w:r>
          </w:p>
        </w:tc>
        <w:tc>
          <w:tcPr>
            <w:tcW w:w="1843" w:type="dxa"/>
          </w:tcPr>
          <w:p w:rsidR="000E7923" w:rsidRPr="005F1CB5" w:rsidRDefault="000E792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Выработано единиц</w:t>
            </w:r>
          </w:p>
        </w:tc>
        <w:tc>
          <w:tcPr>
            <w:tcW w:w="2126" w:type="dxa"/>
          </w:tcPr>
          <w:p w:rsidR="000E7923" w:rsidRPr="005F1CB5" w:rsidRDefault="000E792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перерасчета</w:t>
            </w:r>
          </w:p>
        </w:tc>
        <w:tc>
          <w:tcPr>
            <w:tcW w:w="2088" w:type="dxa"/>
          </w:tcPr>
          <w:p w:rsidR="000E7923" w:rsidRPr="005F1CB5" w:rsidRDefault="000E792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Выработано условных единиц</w:t>
            </w:r>
          </w:p>
        </w:tc>
      </w:tr>
      <w:tr w:rsidR="000E7923" w:rsidRPr="005F1CB5" w:rsidTr="005F1CB5">
        <w:tc>
          <w:tcPr>
            <w:tcW w:w="3227" w:type="dxa"/>
          </w:tcPr>
          <w:p w:rsidR="000E7923" w:rsidRPr="005F1CB5" w:rsidRDefault="000E792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Тетрадь школьная 12 листов</w:t>
            </w:r>
          </w:p>
          <w:p w:rsidR="000E7923" w:rsidRPr="005F1CB5" w:rsidRDefault="000E792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 xml:space="preserve"> (условный продукт)</w:t>
            </w:r>
          </w:p>
        </w:tc>
        <w:tc>
          <w:tcPr>
            <w:tcW w:w="1843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88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7923" w:rsidRPr="005F1CB5" w:rsidTr="005F1CB5">
        <w:tc>
          <w:tcPr>
            <w:tcW w:w="3227" w:type="dxa"/>
          </w:tcPr>
          <w:p w:rsidR="000E7923" w:rsidRPr="005F1CB5" w:rsidRDefault="000E792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Тетрадь школьная 18 листов</w:t>
            </w:r>
          </w:p>
        </w:tc>
        <w:tc>
          <w:tcPr>
            <w:tcW w:w="1843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88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923" w:rsidRPr="005F1CB5" w:rsidTr="005F1CB5">
        <w:tc>
          <w:tcPr>
            <w:tcW w:w="3227" w:type="dxa"/>
          </w:tcPr>
          <w:p w:rsidR="000E7923" w:rsidRPr="005F1CB5" w:rsidRDefault="000E792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Тетрадь школьная 96 листов</w:t>
            </w:r>
          </w:p>
        </w:tc>
        <w:tc>
          <w:tcPr>
            <w:tcW w:w="1843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E7923" w:rsidRPr="005F1CB5" w:rsidTr="005F1CB5">
        <w:tc>
          <w:tcPr>
            <w:tcW w:w="3227" w:type="dxa"/>
          </w:tcPr>
          <w:p w:rsidR="000E7923" w:rsidRPr="005F1CB5" w:rsidRDefault="000E792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 xml:space="preserve">ИТОГО условных тетрадей </w:t>
            </w:r>
          </w:p>
          <w:p w:rsidR="000E7923" w:rsidRPr="005F1CB5" w:rsidRDefault="000E792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(12 листов)</w:t>
            </w:r>
          </w:p>
        </w:tc>
        <w:tc>
          <w:tcPr>
            <w:tcW w:w="1843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0E7923" w:rsidRPr="005F1CB5" w:rsidRDefault="000E7923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0E7923" w:rsidRPr="005F1CB5" w:rsidRDefault="00B4431F" w:rsidP="000E79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7923" w:rsidRPr="005F1CB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7923" w:rsidRPr="005F1CB5">
              <w:rPr>
                <w:rFonts w:ascii="Times New Roman" w:hAnsi="Times New Roman" w:cs="Times New Roman"/>
                <w:noProof/>
                <w:sz w:val="24"/>
                <w:szCs w:val="24"/>
              </w:rPr>
              <w:t>225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E7923" w:rsidRPr="005F1CB5" w:rsidRDefault="000E7923" w:rsidP="000E79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t>учета продукции в трудовом выражении</w:t>
      </w:r>
      <w:r w:rsidRPr="005F1CB5">
        <w:rPr>
          <w:rFonts w:ascii="Times New Roman" w:hAnsi="Times New Roman" w:cs="Times New Roman"/>
          <w:sz w:val="28"/>
          <w:szCs w:val="28"/>
        </w:rPr>
        <w:t xml:space="preserve"> заключается в том, что объем выработанной продукции измеряется в нормативных человеко-часах, т.е. количеством труда, которое необходимо затратить на выработку данной продукции по действующим нормам. Для этого количество продукции каждого вида в натуральном выражении умножают на нормативную трудоемкость единицы (</w:t>
      </w:r>
      <w:r w:rsidRPr="005F1CB5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5F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НОРМ</w:t>
      </w:r>
      <w:r w:rsidRPr="005F1CB5">
        <w:rPr>
          <w:rFonts w:ascii="Times New Roman" w:hAnsi="Times New Roman" w:cs="Times New Roman"/>
          <w:sz w:val="28"/>
          <w:szCs w:val="28"/>
        </w:rPr>
        <w:t xml:space="preserve">); произведения суммируют. </w:t>
      </w:r>
    </w:p>
    <w:p w:rsidR="005F1CB5" w:rsidRPr="005F1CB5" w:rsidRDefault="005F1CB5" w:rsidP="005F1C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b/>
          <w:position w:val="-34"/>
          <w:sz w:val="28"/>
          <w:szCs w:val="28"/>
          <w:lang w:val="en-US"/>
        </w:rPr>
        <w:object w:dxaOrig="2600" w:dyaOrig="800">
          <v:shape id="_x0000_i1027" type="#_x0000_t75" style="width:129.8pt;height:39.55pt" o:ole="">
            <v:imagedata r:id="rId12" o:title=""/>
          </v:shape>
          <o:OLEObject Type="Embed" ProgID="Equation.3" ShapeID="_x0000_i1027" DrawAspect="Content" ObjectID="_1295810663" r:id="rId13"/>
        </w:objec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 xml:space="preserve">Полученный показатель правильнее называть показателем </w:t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t>объема производственной работы</w:t>
      </w:r>
      <w:r w:rsidRPr="005F1CB5">
        <w:rPr>
          <w:rFonts w:ascii="Times New Roman" w:hAnsi="Times New Roman" w:cs="Times New Roman"/>
          <w:sz w:val="28"/>
          <w:szCs w:val="28"/>
        </w:rPr>
        <w:t>, а не объема продукции. Этот метод используется для контроля за работой цехов, участков, бригад.</w:t>
      </w:r>
    </w:p>
    <w:p w:rsidR="005F1CB5" w:rsidRPr="00655441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1CB5" w:rsidRPr="005F1CB5" w:rsidRDefault="005F1CB5" w:rsidP="005F1CB5">
      <w:pPr>
        <w:pStyle w:val="9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Пример 2</w:t>
      </w:r>
    </w:p>
    <w:p w:rsidR="005F1CB5" w:rsidRPr="005F1CB5" w:rsidRDefault="005F1CB5" w:rsidP="005F1CB5">
      <w:pPr>
        <w:pStyle w:val="1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Выполнение плана по производству продукции цеха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132"/>
        <w:gridCol w:w="1101"/>
        <w:gridCol w:w="3036"/>
        <w:gridCol w:w="1349"/>
        <w:gridCol w:w="1438"/>
      </w:tblGrid>
      <w:tr w:rsidR="005F1CB5" w:rsidRPr="005F1CB5" w:rsidTr="00646783">
        <w:trPr>
          <w:cantSplit/>
          <w:tblHeader/>
        </w:trPr>
        <w:tc>
          <w:tcPr>
            <w:tcW w:w="1329" w:type="dxa"/>
            <w:vMerge w:val="restart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2323" w:type="dxa"/>
            <w:gridSpan w:val="2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Выпуск, штук</w:t>
            </w:r>
          </w:p>
        </w:tc>
        <w:tc>
          <w:tcPr>
            <w:tcW w:w="3260" w:type="dxa"/>
            <w:vMerge w:val="restart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трудоемкость </w:t>
            </w:r>
          </w:p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1 штуки, </w:t>
            </w:r>
          </w:p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чел.-час.</w:t>
            </w:r>
          </w:p>
        </w:tc>
        <w:tc>
          <w:tcPr>
            <w:tcW w:w="2942" w:type="dxa"/>
            <w:gridSpan w:val="2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Выпуск в нормативных  чел.-час.</w:t>
            </w:r>
          </w:p>
        </w:tc>
      </w:tr>
      <w:tr w:rsidR="005F1CB5" w:rsidRPr="005F1CB5" w:rsidTr="00646783">
        <w:trPr>
          <w:cantSplit/>
          <w:tblHeader/>
        </w:trPr>
        <w:tc>
          <w:tcPr>
            <w:tcW w:w="1329" w:type="dxa"/>
            <w:vMerge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3260" w:type="dxa"/>
            <w:vMerge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5F1CB5" w:rsidRPr="005F1CB5" w:rsidTr="00646783">
        <w:tc>
          <w:tcPr>
            <w:tcW w:w="1329" w:type="dxa"/>
          </w:tcPr>
          <w:p w:rsidR="005F1CB5" w:rsidRPr="005F1CB5" w:rsidRDefault="005F1CB5" w:rsidP="005F1CB5">
            <w:pPr>
              <w:pStyle w:val="1"/>
              <w:rPr>
                <w:sz w:val="28"/>
                <w:szCs w:val="28"/>
              </w:rPr>
            </w:pPr>
            <w:r w:rsidRPr="005F1CB5">
              <w:rPr>
                <w:sz w:val="28"/>
                <w:szCs w:val="28"/>
              </w:rPr>
              <w:t>А</w:t>
            </w:r>
          </w:p>
        </w:tc>
        <w:tc>
          <w:tcPr>
            <w:tcW w:w="1189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418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52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</w:tr>
      <w:tr w:rsidR="005F1CB5" w:rsidRPr="005F1CB5" w:rsidTr="00646783">
        <w:tc>
          <w:tcPr>
            <w:tcW w:w="1329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89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18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634,2</w:t>
            </w:r>
          </w:p>
        </w:tc>
        <w:tc>
          <w:tcPr>
            <w:tcW w:w="152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619,1</w:t>
            </w:r>
          </w:p>
        </w:tc>
      </w:tr>
      <w:tr w:rsidR="005F1CB5" w:rsidRPr="005F1CB5" w:rsidTr="00646783">
        <w:tc>
          <w:tcPr>
            <w:tcW w:w="1329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9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</w:tcPr>
          <w:p w:rsidR="005F1CB5" w:rsidRPr="005F1CB5" w:rsidRDefault="005F1CB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F1CB5" w:rsidRPr="005F1CB5" w:rsidRDefault="00B4431F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F1CB5" w:rsidRPr="005F1CB5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5F1CB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1CB5" w:rsidRPr="005F1CB5">
              <w:rPr>
                <w:rFonts w:ascii="Times New Roman" w:hAnsi="Times New Roman" w:cs="Times New Roman"/>
                <w:noProof/>
                <w:sz w:val="28"/>
                <w:szCs w:val="28"/>
              </w:rPr>
              <w:t>1110,2</w:t>
            </w:r>
            <w:r w:rsidRPr="005F1CB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24" w:type="dxa"/>
          </w:tcPr>
          <w:p w:rsidR="005F1CB5" w:rsidRPr="005F1CB5" w:rsidRDefault="00B4431F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B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F1CB5" w:rsidRPr="005F1CB5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5F1CB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1CB5" w:rsidRPr="005F1CB5">
              <w:rPr>
                <w:rFonts w:ascii="Times New Roman" w:hAnsi="Times New Roman" w:cs="Times New Roman"/>
                <w:noProof/>
                <w:sz w:val="28"/>
                <w:szCs w:val="28"/>
              </w:rPr>
              <w:t>1108,7</w:t>
            </w:r>
            <w:r w:rsidRPr="005F1CB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5F1CB5" w:rsidRPr="00655441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Аналогично условно-натуральным показателям, объем продукции (производственной работы) может быть рассчитан  в условно-трудовых показателях. В данном случае так же количество разнообразных видов продукции при помощи коэффициентов перевода выражают в условных единицах. Коэффициенты перевода определяют на основе соотношения трудоемкости различных видов продукции.</w:t>
      </w:r>
    </w:p>
    <w:p w:rsidR="005F1CB5" w:rsidRPr="005F1CB5" w:rsidRDefault="005F1CB5" w:rsidP="005F1C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B5">
        <w:rPr>
          <w:rFonts w:ascii="Times New Roman" w:hAnsi="Times New Roman" w:cs="Times New Roman"/>
          <w:b/>
          <w:position w:val="-12"/>
          <w:sz w:val="28"/>
          <w:szCs w:val="28"/>
          <w:lang w:val="en-US"/>
        </w:rPr>
        <w:object w:dxaOrig="1500" w:dyaOrig="360">
          <v:shape id="_x0000_i1028" type="#_x0000_t75" style="width:75.05pt;height:18.25pt" o:ole="">
            <v:imagedata r:id="rId14" o:title=""/>
          </v:shape>
          <o:OLEObject Type="Embed" ProgID="Equation.3" ShapeID="_x0000_i1028" DrawAspect="Content" ObjectID="_1295810664" r:id="rId15"/>
        </w:object>
      </w:r>
      <w:r w:rsidRPr="005F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CB5">
        <w:rPr>
          <w:rFonts w:ascii="Times New Roman" w:hAnsi="Times New Roman" w:cs="Times New Roman"/>
          <w:bCs/>
          <w:sz w:val="28"/>
          <w:szCs w:val="28"/>
        </w:rPr>
        <w:t>,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B5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5F1CB5" w:rsidRPr="005F1CB5" w:rsidRDefault="005F1CB5" w:rsidP="005F1C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B5">
        <w:rPr>
          <w:rFonts w:ascii="Times New Roman" w:hAnsi="Times New Roman" w:cs="Times New Roman"/>
          <w:position w:val="-30"/>
          <w:sz w:val="28"/>
          <w:szCs w:val="28"/>
        </w:rPr>
        <w:object w:dxaOrig="6100" w:dyaOrig="700">
          <v:shape id="_x0000_i1029" type="#_x0000_t75" style="width:305.25pt;height:35.5pt" o:ole="">
            <v:imagedata r:id="rId16" o:title=""/>
          </v:shape>
          <o:OLEObject Type="Embed" ProgID="Equation.3" ShapeID="_x0000_i1029" DrawAspect="Content" ObjectID="_1295810665" r:id="rId17"/>
        </w:object>
      </w:r>
    </w:p>
    <w:p w:rsidR="005F1CB5" w:rsidRPr="00F958A0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 xml:space="preserve">Обобщающую характеристику производства продукции в целом по предприятию, по совокупности предприятий, по отрасли, по экономике в целом можно получить только с помощью </w:t>
      </w:r>
      <w:r w:rsidRPr="00F958A0">
        <w:rPr>
          <w:rFonts w:ascii="Times New Roman" w:hAnsi="Times New Roman" w:cs="Times New Roman"/>
          <w:sz w:val="28"/>
          <w:szCs w:val="28"/>
        </w:rPr>
        <w:t>стоимостного учета.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В качестве основных показателей отрасли используются показатели </w:t>
      </w:r>
      <w:r w:rsidR="004279BB">
        <w:rPr>
          <w:sz w:val="28"/>
          <w:szCs w:val="28"/>
        </w:rPr>
        <w:t xml:space="preserve">валового выпуска </w:t>
      </w:r>
      <w:r w:rsidRPr="005F1CB5">
        <w:rPr>
          <w:sz w:val="28"/>
          <w:szCs w:val="28"/>
        </w:rPr>
        <w:t xml:space="preserve">(ВВ) и </w:t>
      </w:r>
      <w:r w:rsidR="004279BB">
        <w:rPr>
          <w:sz w:val="28"/>
          <w:szCs w:val="28"/>
        </w:rPr>
        <w:t xml:space="preserve">валовой добавленной стоимости </w:t>
      </w:r>
      <w:r w:rsidRPr="005F1CB5">
        <w:rPr>
          <w:sz w:val="28"/>
          <w:szCs w:val="28"/>
        </w:rPr>
        <w:t xml:space="preserve">(ВДС). Показатели выпуска и ВДС исчисляются </w:t>
      </w:r>
      <w:r w:rsidRPr="00F958A0">
        <w:rPr>
          <w:bCs/>
          <w:sz w:val="28"/>
          <w:szCs w:val="28"/>
        </w:rPr>
        <w:t>в текущих</w:t>
      </w:r>
      <w:r w:rsidRPr="005F1CB5">
        <w:rPr>
          <w:sz w:val="28"/>
          <w:szCs w:val="28"/>
        </w:rPr>
        <w:t xml:space="preserve"> (на момент производства, а не момент реализации) </w:t>
      </w:r>
      <w:r w:rsidRPr="00F958A0">
        <w:rPr>
          <w:bCs/>
          <w:sz w:val="28"/>
          <w:szCs w:val="28"/>
        </w:rPr>
        <w:t>и постоянных ценах</w:t>
      </w:r>
      <w:r w:rsidRPr="005F1CB5">
        <w:rPr>
          <w:sz w:val="28"/>
          <w:szCs w:val="28"/>
        </w:rPr>
        <w:t xml:space="preserve">. Оценка показателей продукции в </w:t>
      </w:r>
      <w:r w:rsidRPr="005F1CB5">
        <w:rPr>
          <w:sz w:val="28"/>
          <w:szCs w:val="28"/>
        </w:rPr>
        <w:lastRenderedPageBreak/>
        <w:t>постоянных ценах используется для изучения динамики физического объема произведенной продукции.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 xml:space="preserve">Традиционно в отечественной статистике на практике использовалась следующая </w:t>
      </w:r>
      <w:r w:rsidRPr="005F1CB5">
        <w:rPr>
          <w:rFonts w:ascii="Times New Roman" w:hAnsi="Times New Roman" w:cs="Times New Roman"/>
          <w:b/>
          <w:sz w:val="28"/>
          <w:szCs w:val="28"/>
        </w:rPr>
        <w:t>система стоимостных показателей</w:t>
      </w:r>
      <w:r w:rsidR="004279BB">
        <w:rPr>
          <w:rFonts w:ascii="Times New Roman" w:hAnsi="Times New Roman" w:cs="Times New Roman"/>
          <w:b/>
          <w:sz w:val="28"/>
          <w:szCs w:val="28"/>
        </w:rPr>
        <w:t>:</w:t>
      </w:r>
    </w:p>
    <w:p w:rsidR="005F1CB5" w:rsidRPr="005F1CB5" w:rsidRDefault="005F1CB5" w:rsidP="005F1C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валовой выпуск</w:t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="004279BB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b/>
          <w:sz w:val="28"/>
          <w:szCs w:val="28"/>
        </w:rPr>
        <w:t>ВВ</w:t>
      </w:r>
    </w:p>
    <w:p w:rsidR="005F1CB5" w:rsidRPr="005F1CB5" w:rsidRDefault="005F1CB5" w:rsidP="005F1CB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валовой оборот</w:t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="004279BB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b/>
          <w:sz w:val="28"/>
          <w:szCs w:val="28"/>
        </w:rPr>
        <w:t>ВО</w:t>
      </w:r>
    </w:p>
    <w:p w:rsidR="005F1CB5" w:rsidRPr="005F1CB5" w:rsidRDefault="005F1CB5" w:rsidP="005F1CB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валовая  продукция</w:t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="004279BB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b/>
          <w:sz w:val="28"/>
          <w:szCs w:val="28"/>
        </w:rPr>
        <w:t>ВП</w:t>
      </w:r>
    </w:p>
    <w:p w:rsidR="005F1CB5" w:rsidRPr="005F1CB5" w:rsidRDefault="005F1CB5" w:rsidP="005F1CB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 xml:space="preserve">товарная продукция </w:t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="004279BB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b/>
          <w:sz w:val="28"/>
          <w:szCs w:val="28"/>
        </w:rPr>
        <w:t>ТП</w:t>
      </w:r>
    </w:p>
    <w:p w:rsidR="005F1CB5" w:rsidRPr="005F1CB5" w:rsidRDefault="005F1CB5" w:rsidP="005F1C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реализованная продукция</w:t>
      </w:r>
      <w:r w:rsidRPr="005F1CB5">
        <w:rPr>
          <w:rFonts w:ascii="Times New Roman" w:hAnsi="Times New Roman" w:cs="Times New Roman"/>
          <w:sz w:val="28"/>
          <w:szCs w:val="28"/>
        </w:rPr>
        <w:tab/>
      </w:r>
      <w:r w:rsidRPr="005F1CB5">
        <w:rPr>
          <w:rFonts w:ascii="Times New Roman" w:hAnsi="Times New Roman" w:cs="Times New Roman"/>
          <w:b/>
          <w:sz w:val="28"/>
          <w:szCs w:val="28"/>
        </w:rPr>
        <w:t>РП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b/>
          <w:sz w:val="28"/>
          <w:szCs w:val="28"/>
        </w:rPr>
        <w:t xml:space="preserve">Валовой выпуск </w:t>
      </w:r>
      <w:r w:rsidRPr="005F1CB5">
        <w:rPr>
          <w:rFonts w:ascii="Times New Roman" w:hAnsi="Times New Roman" w:cs="Times New Roman"/>
          <w:bCs/>
          <w:sz w:val="28"/>
          <w:szCs w:val="28"/>
        </w:rPr>
        <w:t>(</w:t>
      </w:r>
      <w:r w:rsidRPr="005F1CB5">
        <w:rPr>
          <w:rFonts w:ascii="Times New Roman" w:hAnsi="Times New Roman" w:cs="Times New Roman"/>
          <w:b/>
          <w:sz w:val="28"/>
          <w:szCs w:val="28"/>
        </w:rPr>
        <w:t>ВВ</w:t>
      </w:r>
      <w:r w:rsidRPr="005F1CB5">
        <w:rPr>
          <w:rFonts w:ascii="Times New Roman" w:hAnsi="Times New Roman" w:cs="Times New Roman"/>
          <w:bCs/>
          <w:sz w:val="28"/>
          <w:szCs w:val="28"/>
        </w:rPr>
        <w:t>)</w:t>
      </w:r>
      <w:r w:rsidRPr="005F1C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1CB5">
        <w:rPr>
          <w:rFonts w:ascii="Times New Roman" w:hAnsi="Times New Roman" w:cs="Times New Roman"/>
          <w:sz w:val="28"/>
          <w:szCs w:val="28"/>
        </w:rPr>
        <w:t>стоимостное выражение всех готовых изделий, произведённых полуфабрикатов  и законченных услуг, произведенных предприятием за определенный период независимо от направления их фактического использования и степени законченности. В валовой выпуск не входит выручка от реализации выбывшего имущества и от реализации забракованной продукции.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b/>
          <w:bCs/>
          <w:sz w:val="28"/>
          <w:szCs w:val="28"/>
        </w:rPr>
        <w:t xml:space="preserve">Валовой оборот </w:t>
      </w:r>
      <w:r w:rsidRPr="005F1CB5">
        <w:rPr>
          <w:rFonts w:ascii="Times New Roman" w:hAnsi="Times New Roman" w:cs="Times New Roman"/>
          <w:sz w:val="28"/>
          <w:szCs w:val="28"/>
        </w:rPr>
        <w:t>(</w:t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5F1CB5">
        <w:rPr>
          <w:rFonts w:ascii="Times New Roman" w:hAnsi="Times New Roman" w:cs="Times New Roman"/>
          <w:sz w:val="28"/>
          <w:szCs w:val="28"/>
        </w:rPr>
        <w:t>) предприятия - сумма валового выпуска и изменения остатков незавершенного производства</w:t>
      </w:r>
      <w:r w:rsidR="000413B9">
        <w:rPr>
          <w:rFonts w:ascii="Times New Roman" w:hAnsi="Times New Roman" w:cs="Times New Roman"/>
          <w:sz w:val="28"/>
          <w:szCs w:val="28"/>
        </w:rPr>
        <w:t xml:space="preserve"> (НЗП)</w:t>
      </w:r>
      <w:r w:rsidRPr="005F1CB5">
        <w:rPr>
          <w:rFonts w:ascii="Times New Roman" w:hAnsi="Times New Roman" w:cs="Times New Roman"/>
          <w:sz w:val="28"/>
          <w:szCs w:val="28"/>
        </w:rPr>
        <w:t xml:space="preserve"> (на предприятиях с длительным производственным циклом):</w:t>
      </w:r>
    </w:p>
    <w:p w:rsidR="005F1CB5" w:rsidRPr="004279BB" w:rsidRDefault="005F1CB5" w:rsidP="005F1CB5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79B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ВО = ВВ + </w:t>
      </w:r>
      <w:r w:rsidRPr="004279BB">
        <w:rPr>
          <w:rFonts w:ascii="Times New Roman" w:hAnsi="Times New Roman" w:cs="Times New Roman"/>
          <w:bCs w:val="0"/>
          <w:color w:val="auto"/>
          <w:sz w:val="28"/>
          <w:szCs w:val="28"/>
        </w:rPr>
        <w:sym w:font="Symbol" w:char="F044"/>
      </w:r>
      <w:r w:rsidRPr="004279BB">
        <w:rPr>
          <w:rFonts w:ascii="Times New Roman" w:hAnsi="Times New Roman" w:cs="Times New Roman"/>
          <w:bCs w:val="0"/>
          <w:color w:val="auto"/>
          <w:sz w:val="28"/>
          <w:szCs w:val="28"/>
        </w:rPr>
        <w:t>НЗП</w:t>
      </w:r>
      <w:r w:rsidRPr="004279B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sym w:font="Symbol" w:char="F044"/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t>НЗП = НЗП</w:t>
      </w:r>
      <w:r w:rsidRPr="005F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К</w:t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t xml:space="preserve"> - НЗП</w:t>
      </w:r>
      <w:r w:rsidRPr="005F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Таким образом, в валовой оборот входят:</w:t>
      </w:r>
    </w:p>
    <w:p w:rsidR="005F1CB5" w:rsidRPr="005F1CB5" w:rsidRDefault="005F1CB5" w:rsidP="005F1CB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стоимость готовой продукции,</w:t>
      </w:r>
    </w:p>
    <w:p w:rsidR="005F1CB5" w:rsidRPr="005F1CB5" w:rsidRDefault="005F1CB5" w:rsidP="005F1CB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стоимость произведенных полуфабрикатов,</w:t>
      </w:r>
    </w:p>
    <w:p w:rsidR="005F1CB5" w:rsidRPr="005F1CB5" w:rsidRDefault="005F1CB5" w:rsidP="005F1CB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стоимость продукции вспомогательных цехов,</w:t>
      </w:r>
    </w:p>
    <w:p w:rsidR="005F1CB5" w:rsidRPr="005F1CB5" w:rsidRDefault="005F1CB5" w:rsidP="005F1CB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стоимость выполненных работ промышленного характера, как для отпуска на сторону, так  и для использования на данном предприятии,</w:t>
      </w:r>
    </w:p>
    <w:p w:rsidR="005F1CB5" w:rsidRPr="005F1CB5" w:rsidRDefault="005F1CB5" w:rsidP="005F1CB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стоимость электроэнергии, выработанной собственной электростанцией,</w:t>
      </w:r>
    </w:p>
    <w:p w:rsidR="005F1CB5" w:rsidRPr="005F1CB5" w:rsidRDefault="005F1CB5" w:rsidP="005F1CB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lastRenderedPageBreak/>
        <w:t>изменение остатков незавершенного производства (как разность стоимости незавершенного производства на конец и начало отчетного периода) –  на предприятиях с длительным производственным циклом.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Если предприятие не имеет длительного производственного цикла, т.е. остатки незавершенного производства отдельно не учитываются, то валовой оборот совпадает с валовым выпуском. 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b/>
          <w:sz w:val="28"/>
          <w:szCs w:val="28"/>
        </w:rPr>
        <w:t xml:space="preserve">Внутрипроизводственный (внутризаводской) оборот </w:t>
      </w:r>
      <w:r w:rsidRPr="005F1CB5">
        <w:rPr>
          <w:bCs/>
          <w:sz w:val="28"/>
          <w:szCs w:val="28"/>
        </w:rPr>
        <w:t>(</w:t>
      </w:r>
      <w:r w:rsidRPr="005F1CB5">
        <w:rPr>
          <w:b/>
          <w:sz w:val="28"/>
          <w:szCs w:val="28"/>
        </w:rPr>
        <w:t>ВЗО</w:t>
      </w:r>
      <w:r w:rsidRPr="005F1CB5">
        <w:rPr>
          <w:bCs/>
          <w:sz w:val="28"/>
          <w:szCs w:val="28"/>
        </w:rPr>
        <w:t>)</w:t>
      </w:r>
      <w:r w:rsidRPr="005F1CB5">
        <w:rPr>
          <w:sz w:val="28"/>
          <w:szCs w:val="28"/>
        </w:rPr>
        <w:t xml:space="preserve">- стоимость произведенных полуфабрикатов и работ, потребленных предприятием на свои нужды. 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b/>
          <w:sz w:val="28"/>
          <w:szCs w:val="28"/>
        </w:rPr>
        <w:t>Валовая продукция</w:t>
      </w:r>
      <w:r w:rsidRPr="005F1CB5">
        <w:rPr>
          <w:sz w:val="28"/>
          <w:szCs w:val="28"/>
        </w:rPr>
        <w:t xml:space="preserve"> (</w:t>
      </w:r>
      <w:r w:rsidRPr="005F1CB5">
        <w:rPr>
          <w:b/>
          <w:bCs/>
          <w:sz w:val="28"/>
          <w:szCs w:val="28"/>
        </w:rPr>
        <w:t>ВП</w:t>
      </w:r>
      <w:r w:rsidRPr="005F1CB5">
        <w:rPr>
          <w:sz w:val="28"/>
          <w:szCs w:val="28"/>
        </w:rPr>
        <w:t xml:space="preserve">) предприятия представляет собой стоимость общего результата его производственной деятельности за определенный период. В данном показателе учитываются все произведенные в данном периоде продукты, отпущенные за пределы предприятия и предназначенные для собственного потребления, а также продукты различной степени готовности. 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Валовая продукция </w:t>
      </w:r>
      <w:r w:rsidRPr="00F958A0">
        <w:rPr>
          <w:sz w:val="28"/>
          <w:szCs w:val="28"/>
        </w:rPr>
        <w:t>рассчитывается двумя способами:</w:t>
      </w:r>
    </w:p>
    <w:p w:rsidR="005F1CB5" w:rsidRPr="005F1CB5" w:rsidRDefault="005F1CB5" w:rsidP="005F1CB5">
      <w:pPr>
        <w:pStyle w:val="a8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5F1CB5">
        <w:rPr>
          <w:sz w:val="28"/>
          <w:szCs w:val="28"/>
        </w:rPr>
        <w:t>исходя из валового оборота</w:t>
      </w:r>
    </w:p>
    <w:p w:rsidR="005F1CB5" w:rsidRPr="005F1CB5" w:rsidRDefault="005F1CB5" w:rsidP="005F1CB5">
      <w:pPr>
        <w:pStyle w:val="a8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5F1CB5">
        <w:rPr>
          <w:sz w:val="28"/>
          <w:szCs w:val="28"/>
        </w:rPr>
        <w:t>на основе поэлементного подсчета (заводской метод).</w:t>
      </w:r>
    </w:p>
    <w:p w:rsidR="00A83110" w:rsidRPr="00A83110" w:rsidRDefault="00A83110" w:rsidP="005F1CB5">
      <w:pPr>
        <w:pStyle w:val="a8"/>
        <w:spacing w:line="360" w:lineRule="auto"/>
        <w:ind w:firstLine="709"/>
        <w:rPr>
          <w:sz w:val="16"/>
          <w:szCs w:val="16"/>
        </w:rPr>
      </w:pP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1. Первый способ базируется на том, что валовая продукция отличается от валового оборота на величину внутризаводского оборота:</w:t>
      </w:r>
    </w:p>
    <w:p w:rsidR="005F1CB5" w:rsidRPr="005F1CB5" w:rsidRDefault="005F1CB5" w:rsidP="004279BB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5F1CB5">
        <w:rPr>
          <w:position w:val="-10"/>
          <w:sz w:val="28"/>
          <w:szCs w:val="28"/>
        </w:rPr>
        <w:object w:dxaOrig="4080" w:dyaOrig="320">
          <v:shape id="_x0000_i1030" type="#_x0000_t75" style="width:203.85pt;height:16.75pt" o:ole="" fillcolor="window">
            <v:imagedata r:id="rId18" o:title=""/>
          </v:shape>
          <o:OLEObject Type="Embed" ProgID="Equation.3" ShapeID="_x0000_i1030" DrawAspect="Content" ObjectID="_1295810666" r:id="rId19"/>
        </w:object>
      </w:r>
      <w:r w:rsidRPr="005F1CB5">
        <w:rPr>
          <w:sz w:val="28"/>
          <w:szCs w:val="28"/>
        </w:rPr>
        <w:t xml:space="preserve">, </w:t>
      </w:r>
      <w:r w:rsidR="004279BB">
        <w:rPr>
          <w:sz w:val="28"/>
          <w:szCs w:val="28"/>
        </w:rPr>
        <w:t>где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ВП- валовая продукция,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ВО- валовой оборот,</w:t>
      </w:r>
    </w:p>
    <w:p w:rsid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>ВЗО- внутризаводской (внутрипроизводственный, внутрифирменный) оборот.</w:t>
      </w:r>
    </w:p>
    <w:p w:rsidR="00A83110" w:rsidRDefault="00A83110" w:rsidP="005F1CB5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ВВ- валовой выпуск,</w:t>
      </w:r>
    </w:p>
    <w:p w:rsidR="00A83110" w:rsidRPr="005F1CB5" w:rsidRDefault="00A83110" w:rsidP="005F1CB5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НЗП- остатки незавершенного производства.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При поэлементном подсчете объема валовой продукции рассчитывается величина каждого элемента без внутризаводского оборота, а </w:t>
      </w:r>
      <w:r w:rsidRPr="005F1CB5">
        <w:rPr>
          <w:sz w:val="28"/>
          <w:szCs w:val="28"/>
        </w:rPr>
        <w:lastRenderedPageBreak/>
        <w:t>затем результаты</w:t>
      </w:r>
      <w:r w:rsidR="00F958A0">
        <w:rPr>
          <w:sz w:val="28"/>
          <w:szCs w:val="28"/>
        </w:rPr>
        <w:t xml:space="preserve"> по всем элементам суммируются: </w:t>
      </w:r>
      <w:r w:rsidRPr="005F1CB5">
        <w:rPr>
          <w:sz w:val="28"/>
          <w:szCs w:val="28"/>
        </w:rPr>
        <w:t>стоимость валовой продукции поэлементным подсчетом</w:t>
      </w:r>
      <w:r w:rsidR="00F958A0">
        <w:rPr>
          <w:sz w:val="28"/>
          <w:szCs w:val="28"/>
        </w:rPr>
        <w:t xml:space="preserve"> = </w:t>
      </w:r>
      <w:r w:rsidR="004279BB">
        <w:rPr>
          <w:sz w:val="28"/>
          <w:szCs w:val="28"/>
        </w:rPr>
        <w:t>с</w:t>
      </w:r>
      <w:r w:rsidRPr="005F1CB5">
        <w:rPr>
          <w:sz w:val="28"/>
          <w:szCs w:val="28"/>
        </w:rPr>
        <w:t>тоимость готовой продукции + реализованные полуфабрикаты + остаток нереализованных полуфабрикатов + стоимость работ промышленного характера + проданная на сторону электроэнергия + сальдо незавершенного производства.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В настоящее время валовая продукция </w:t>
      </w:r>
      <w:r w:rsidRPr="00F958A0">
        <w:rPr>
          <w:sz w:val="28"/>
          <w:szCs w:val="28"/>
        </w:rPr>
        <w:t>не является показателем,</w:t>
      </w:r>
      <w:r w:rsidRPr="005F1CB5">
        <w:rPr>
          <w:sz w:val="28"/>
          <w:szCs w:val="28"/>
        </w:rPr>
        <w:t xml:space="preserve"> по которому оценивается деятельность предприятия,  но он определяется предприятиями, т.к. данные о произведенной  валовой продукции необходимы для исчисления добавленной стоимости и для выяснения динамики производства.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b/>
          <w:sz w:val="28"/>
          <w:szCs w:val="28"/>
        </w:rPr>
        <w:t>Товарная продукция</w:t>
      </w:r>
      <w:r w:rsidRPr="005F1CB5">
        <w:rPr>
          <w:sz w:val="28"/>
          <w:szCs w:val="28"/>
        </w:rPr>
        <w:t xml:space="preserve"> конечный результат деятельности предприятия за данный период. Это  та часть продукции предприятия, которая реализована или готова к реализации на сторону. 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Её </w:t>
      </w:r>
      <w:r w:rsidRPr="005F1CB5">
        <w:rPr>
          <w:b/>
          <w:sz w:val="28"/>
          <w:szCs w:val="28"/>
        </w:rPr>
        <w:t xml:space="preserve">составляют </w:t>
      </w:r>
      <w:r w:rsidRPr="005F1CB5">
        <w:rPr>
          <w:sz w:val="28"/>
          <w:szCs w:val="28"/>
        </w:rPr>
        <w:t>следующие элементы:</w:t>
      </w:r>
    </w:p>
    <w:p w:rsidR="005F1CB5" w:rsidRPr="005F1CB5" w:rsidRDefault="005F1CB5" w:rsidP="005F1CB5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709"/>
        <w:rPr>
          <w:sz w:val="28"/>
          <w:szCs w:val="28"/>
        </w:rPr>
      </w:pPr>
      <w:r w:rsidRPr="005F1CB5">
        <w:rPr>
          <w:sz w:val="28"/>
          <w:szCs w:val="28"/>
        </w:rPr>
        <w:t>готовая продукция,</w:t>
      </w:r>
    </w:p>
    <w:p w:rsidR="005F1CB5" w:rsidRPr="005F1CB5" w:rsidRDefault="005F1CB5" w:rsidP="005F1CB5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709"/>
        <w:rPr>
          <w:sz w:val="28"/>
          <w:szCs w:val="28"/>
        </w:rPr>
      </w:pPr>
      <w:r w:rsidRPr="005F1CB5">
        <w:rPr>
          <w:sz w:val="28"/>
          <w:szCs w:val="28"/>
        </w:rPr>
        <w:t>полуфабрикаты, предназначенные для реализации,</w:t>
      </w:r>
    </w:p>
    <w:p w:rsidR="005F1CB5" w:rsidRPr="005F1CB5" w:rsidRDefault="005F1CB5" w:rsidP="005F1CB5">
      <w:pPr>
        <w:pStyle w:val="a8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709"/>
        <w:rPr>
          <w:sz w:val="28"/>
          <w:szCs w:val="28"/>
        </w:rPr>
      </w:pPr>
      <w:r w:rsidRPr="005F1CB5">
        <w:rPr>
          <w:sz w:val="28"/>
          <w:szCs w:val="28"/>
        </w:rPr>
        <w:t>работы и услуги промышленного характера.</w: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sz w:val="28"/>
          <w:szCs w:val="28"/>
        </w:rPr>
        <w:t xml:space="preserve">В неё </w:t>
      </w:r>
      <w:r w:rsidRPr="005F1CB5">
        <w:rPr>
          <w:b/>
          <w:sz w:val="28"/>
          <w:szCs w:val="28"/>
        </w:rPr>
        <w:t>не включают</w:t>
      </w:r>
      <w:r w:rsidRPr="005F1CB5">
        <w:rPr>
          <w:sz w:val="28"/>
          <w:szCs w:val="28"/>
        </w:rPr>
        <w:t xml:space="preserve">: </w:t>
      </w:r>
    </w:p>
    <w:p w:rsidR="005F1CB5" w:rsidRPr="005F1CB5" w:rsidRDefault="005F1CB5" w:rsidP="005F1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нетоварные элементы, т.е. результаты производственной деятельности, не предназначенные к отпуску за пределы предприятия (незавершённое производство),</w:t>
      </w:r>
    </w:p>
    <w:p w:rsidR="005F1CB5" w:rsidRPr="005F1CB5" w:rsidRDefault="005F1CB5" w:rsidP="005F1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а также стоимость сырья и материалов заказчика, из которых вырабатывается продукция на данном предприятии (стоимость давальческого сырья).</w:t>
      </w:r>
    </w:p>
    <w:p w:rsidR="005F1CB5" w:rsidRP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sz w:val="28"/>
          <w:szCs w:val="28"/>
        </w:rPr>
        <w:t>Таким образом, товарная продукция представляет собой разность валовой продукции и остатков незавершенного производства, давальческого сырья</w:t>
      </w:r>
      <w:r w:rsidR="00F958A0">
        <w:rPr>
          <w:rFonts w:ascii="Times New Roman" w:hAnsi="Times New Roman" w:cs="Times New Roman"/>
          <w:sz w:val="28"/>
          <w:szCs w:val="28"/>
        </w:rPr>
        <w:t>:</w:t>
      </w:r>
    </w:p>
    <w:p w:rsidR="005F1CB5" w:rsidRPr="005F1CB5" w:rsidRDefault="005F1CB5" w:rsidP="005F1C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position w:val="-14"/>
          <w:sz w:val="28"/>
          <w:szCs w:val="28"/>
        </w:rPr>
        <w:object w:dxaOrig="6660" w:dyaOrig="380">
          <v:shape id="_x0000_i1031" type="#_x0000_t75" style="width:333.15pt;height:18.75pt" o:ole="" fillcolor="window">
            <v:imagedata r:id="rId20" o:title=""/>
          </v:shape>
          <o:OLEObject Type="Embed" ProgID="Equation.3" ShapeID="_x0000_i1031" DrawAspect="Content" ObjectID="_1295810667" r:id="rId21"/>
        </w:object>
      </w:r>
    </w:p>
    <w:p w:rsidR="005F1CB5" w:rsidRPr="005F1CB5" w:rsidRDefault="005F1CB5" w:rsidP="005F1CB5">
      <w:pPr>
        <w:pStyle w:val="a8"/>
        <w:spacing w:line="360" w:lineRule="auto"/>
        <w:ind w:firstLine="709"/>
        <w:rPr>
          <w:sz w:val="28"/>
          <w:szCs w:val="28"/>
        </w:rPr>
      </w:pPr>
      <w:r w:rsidRPr="005F1CB5">
        <w:rPr>
          <w:b/>
          <w:bCs/>
          <w:sz w:val="28"/>
          <w:szCs w:val="28"/>
        </w:rPr>
        <w:lastRenderedPageBreak/>
        <w:t>Стоимость отгруженной продукции</w:t>
      </w:r>
      <w:r w:rsidRPr="005F1CB5">
        <w:rPr>
          <w:sz w:val="28"/>
          <w:szCs w:val="28"/>
        </w:rPr>
        <w:t xml:space="preserve"> (</w:t>
      </w:r>
      <w:r w:rsidRPr="005F1CB5">
        <w:rPr>
          <w:b/>
          <w:bCs/>
          <w:sz w:val="28"/>
          <w:szCs w:val="28"/>
        </w:rPr>
        <w:t>ОтП</w:t>
      </w:r>
      <w:r w:rsidRPr="005F1CB5">
        <w:rPr>
          <w:sz w:val="28"/>
          <w:szCs w:val="28"/>
        </w:rPr>
        <w:t>) можно рассчитать как разность товарной продукции</w:t>
      </w:r>
      <w:r w:rsidR="00A83110">
        <w:rPr>
          <w:sz w:val="28"/>
          <w:szCs w:val="28"/>
        </w:rPr>
        <w:t xml:space="preserve"> (ТП)</w:t>
      </w:r>
      <w:r w:rsidRPr="005F1CB5">
        <w:rPr>
          <w:sz w:val="28"/>
          <w:szCs w:val="28"/>
        </w:rPr>
        <w:t xml:space="preserve"> и изменения остатков готовой продукции на складе</w:t>
      </w:r>
      <w:r w:rsidR="00A83110">
        <w:rPr>
          <w:sz w:val="28"/>
          <w:szCs w:val="28"/>
        </w:rPr>
        <w:t xml:space="preserve"> (</w:t>
      </w:r>
      <w:r w:rsidR="00A83110" w:rsidRPr="00F958A0">
        <w:rPr>
          <w:sz w:val="28"/>
          <w:szCs w:val="28"/>
        </w:rPr>
        <w:sym w:font="Symbol" w:char="F044"/>
      </w:r>
      <w:r w:rsidR="00A83110" w:rsidRPr="00F958A0">
        <w:rPr>
          <w:sz w:val="28"/>
          <w:szCs w:val="28"/>
        </w:rPr>
        <w:t>ГПС</w:t>
      </w:r>
      <w:r w:rsidR="00A83110">
        <w:rPr>
          <w:sz w:val="28"/>
          <w:szCs w:val="28"/>
        </w:rPr>
        <w:t>):</w:t>
      </w:r>
    </w:p>
    <w:p w:rsidR="005F1CB5" w:rsidRDefault="005F1CB5" w:rsidP="00A83110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58A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ОтП = ТП - </w:t>
      </w:r>
      <w:r w:rsidRPr="00F958A0">
        <w:rPr>
          <w:rFonts w:ascii="Times New Roman" w:hAnsi="Times New Roman" w:cs="Times New Roman"/>
          <w:bCs w:val="0"/>
          <w:color w:val="auto"/>
          <w:sz w:val="28"/>
          <w:szCs w:val="28"/>
        </w:rPr>
        <w:sym w:font="Symbol" w:char="F044"/>
      </w:r>
      <w:r w:rsidRPr="00F958A0">
        <w:rPr>
          <w:rFonts w:ascii="Times New Roman" w:hAnsi="Times New Roman" w:cs="Times New Roman"/>
          <w:bCs w:val="0"/>
          <w:color w:val="auto"/>
          <w:sz w:val="28"/>
          <w:szCs w:val="28"/>
        </w:rPr>
        <w:t>ГПС</w:t>
      </w:r>
    </w:p>
    <w:p w:rsidR="005F1CB5" w:rsidRDefault="005F1CB5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B5">
        <w:rPr>
          <w:rFonts w:ascii="Times New Roman" w:hAnsi="Times New Roman" w:cs="Times New Roman"/>
          <w:b/>
          <w:sz w:val="28"/>
          <w:szCs w:val="28"/>
        </w:rPr>
        <w:t xml:space="preserve">Реализованная </w:t>
      </w:r>
      <w:r w:rsidRPr="005F1CB5">
        <w:rPr>
          <w:rFonts w:ascii="Times New Roman" w:hAnsi="Times New Roman" w:cs="Times New Roman"/>
          <w:b/>
          <w:bCs/>
          <w:sz w:val="28"/>
          <w:szCs w:val="28"/>
        </w:rPr>
        <w:t>(оплаченная)</w:t>
      </w:r>
      <w:r w:rsidRPr="005F1CB5">
        <w:rPr>
          <w:rFonts w:ascii="Times New Roman" w:hAnsi="Times New Roman" w:cs="Times New Roman"/>
          <w:sz w:val="28"/>
          <w:szCs w:val="28"/>
        </w:rPr>
        <w:t xml:space="preserve"> </w:t>
      </w:r>
      <w:r w:rsidRPr="005F1CB5">
        <w:rPr>
          <w:rFonts w:ascii="Times New Roman" w:hAnsi="Times New Roman" w:cs="Times New Roman"/>
          <w:b/>
          <w:sz w:val="28"/>
          <w:szCs w:val="28"/>
        </w:rPr>
        <w:t>продукция</w:t>
      </w:r>
      <w:r w:rsidRPr="005F1CB5">
        <w:rPr>
          <w:rFonts w:ascii="Times New Roman" w:hAnsi="Times New Roman" w:cs="Times New Roman"/>
          <w:sz w:val="28"/>
          <w:szCs w:val="28"/>
        </w:rPr>
        <w:t xml:space="preserve">  представляет собой отгруженную продукц</w:t>
      </w:r>
      <w:r w:rsidR="00A83110">
        <w:rPr>
          <w:rFonts w:ascii="Times New Roman" w:hAnsi="Times New Roman" w:cs="Times New Roman"/>
          <w:sz w:val="28"/>
          <w:szCs w:val="28"/>
        </w:rPr>
        <w:t>ию, оплаченную в данном периоде:</w:t>
      </w:r>
    </w:p>
    <w:p w:rsidR="00F958A0" w:rsidRPr="005F1CB5" w:rsidRDefault="00F958A0" w:rsidP="005F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A0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59377</wp:posOffset>
            </wp:positionH>
            <wp:positionV relativeFrom="paragraph">
              <wp:posOffset>2209</wp:posOffset>
            </wp:positionV>
            <wp:extent cx="4165600" cy="20320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8A0" w:rsidRPr="00F958A0" w:rsidRDefault="00F958A0" w:rsidP="00F95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A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F958A0">
        <w:rPr>
          <w:rFonts w:ascii="Times New Roman" w:hAnsi="Times New Roman" w:cs="Times New Roman"/>
          <w:b/>
          <w:bCs/>
          <w:sz w:val="28"/>
          <w:szCs w:val="28"/>
        </w:rPr>
        <w:sym w:font="Symbol" w:char="F044"/>
      </w:r>
      <w:r w:rsidRPr="00F958A0">
        <w:rPr>
          <w:rFonts w:ascii="Times New Roman" w:hAnsi="Times New Roman" w:cs="Times New Roman"/>
          <w:b/>
          <w:bCs/>
          <w:sz w:val="28"/>
          <w:szCs w:val="28"/>
        </w:rPr>
        <w:t>ГПС</w:t>
      </w:r>
      <w:r w:rsidRPr="00F958A0">
        <w:rPr>
          <w:rFonts w:ascii="Times New Roman" w:hAnsi="Times New Roman" w:cs="Times New Roman"/>
          <w:sz w:val="28"/>
          <w:szCs w:val="28"/>
        </w:rPr>
        <w:t xml:space="preserve"> – изменение остатков готовой продукции на складе,</w:t>
      </w:r>
    </w:p>
    <w:p w:rsidR="00F958A0" w:rsidRDefault="00F958A0" w:rsidP="00F958A0">
      <w:pPr>
        <w:pStyle w:val="a8"/>
        <w:spacing w:line="360" w:lineRule="auto"/>
        <w:ind w:firstLine="709"/>
        <w:rPr>
          <w:szCs w:val="24"/>
        </w:rPr>
      </w:pPr>
      <w:r w:rsidRPr="00F958A0">
        <w:rPr>
          <w:b/>
          <w:bCs/>
          <w:sz w:val="28"/>
          <w:szCs w:val="28"/>
        </w:rPr>
        <w:t>СР</w:t>
      </w:r>
      <w:r w:rsidRPr="00F958A0">
        <w:rPr>
          <w:sz w:val="28"/>
          <w:szCs w:val="28"/>
        </w:rPr>
        <w:t xml:space="preserve"> – средства в расчетах (отправленная, но не оплаченная продукция или услуги</w:t>
      </w:r>
      <w:r>
        <w:rPr>
          <w:szCs w:val="24"/>
        </w:rPr>
        <w:t>).</w:t>
      </w:r>
    </w:p>
    <w:p w:rsidR="00F958A0" w:rsidRPr="00F958A0" w:rsidRDefault="00F958A0" w:rsidP="00F958A0">
      <w:pPr>
        <w:pStyle w:val="a8"/>
        <w:spacing w:line="360" w:lineRule="auto"/>
        <w:ind w:firstLine="709"/>
        <w:rPr>
          <w:sz w:val="28"/>
          <w:szCs w:val="28"/>
        </w:rPr>
      </w:pPr>
      <w:r w:rsidRPr="00F958A0">
        <w:rPr>
          <w:sz w:val="28"/>
          <w:szCs w:val="28"/>
        </w:rPr>
        <w:t>При изучении реализованной продукции необходимо понимать ее отличие от отгруженной продукции. Стоимость отгруженной и реализованной продукции одного и того же периода могут не совпадать, потому что реализованная продукция – та, за которую пришли деньги. В состав реализованной продукции данного периода включается отгруженная продукция предыдущего периода, за которую оплата поступила в данном периоде. Соответственно часть отгруженной продукции данного периода может быть оплачена в следующем периоде и войдет в состав реализованной продукции того периода.</w:t>
      </w:r>
    </w:p>
    <w:p w:rsidR="00F958A0" w:rsidRDefault="00F958A0" w:rsidP="00F958A0">
      <w:pPr>
        <w:pStyle w:val="a8"/>
        <w:spacing w:line="360" w:lineRule="auto"/>
        <w:ind w:firstLine="709"/>
        <w:rPr>
          <w:sz w:val="28"/>
          <w:szCs w:val="28"/>
        </w:rPr>
      </w:pPr>
      <w:r w:rsidRPr="00F958A0">
        <w:rPr>
          <w:sz w:val="28"/>
          <w:szCs w:val="28"/>
        </w:rPr>
        <w:t xml:space="preserve">Таким образом, имеется </w:t>
      </w:r>
      <w:r w:rsidRPr="00D819FE">
        <w:rPr>
          <w:i/>
          <w:sz w:val="28"/>
          <w:szCs w:val="28"/>
        </w:rPr>
        <w:t>балансовая модель</w:t>
      </w:r>
      <w:r w:rsidRPr="00F958A0">
        <w:rPr>
          <w:sz w:val="28"/>
          <w:szCs w:val="28"/>
        </w:rPr>
        <w:t xml:space="preserve"> для стоимостного объема оплаченной продукции, которая позволяет проанализировать динамику данного показателя в зависимости от динамики его составляющих:</w:t>
      </w:r>
    </w:p>
    <w:p w:rsidR="00F958A0" w:rsidRDefault="00F958A0" w:rsidP="00F958A0">
      <w:pPr>
        <w:pStyle w:val="a8"/>
        <w:spacing w:line="360" w:lineRule="auto"/>
        <w:ind w:firstLine="709"/>
      </w:pPr>
      <w:r w:rsidRPr="005B44F5">
        <w:rPr>
          <w:position w:val="-14"/>
        </w:rPr>
        <w:object w:dxaOrig="1700" w:dyaOrig="400">
          <v:shape id="_x0000_i1032" type="#_x0000_t75" style="width:85.7pt;height:19.25pt" o:ole="">
            <v:imagedata r:id="rId23" o:title=""/>
          </v:shape>
          <o:OLEObject Type="Embed" ProgID="Equation.3" ShapeID="_x0000_i1032" DrawAspect="Content" ObjectID="_1295810668" r:id="rId24"/>
        </w:object>
      </w:r>
    </w:p>
    <w:p w:rsidR="00F958A0" w:rsidRDefault="00F958A0" w:rsidP="00F958A0">
      <w:pPr>
        <w:pStyle w:val="a8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-146686</wp:posOffset>
            </wp:positionH>
            <wp:positionV relativeFrom="paragraph">
              <wp:posOffset>580623</wp:posOffset>
            </wp:positionV>
            <wp:extent cx="5821519" cy="456837"/>
            <wp:effectExtent l="19050" t="0" r="7781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4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8A0">
        <w:rPr>
          <w:sz w:val="28"/>
          <w:szCs w:val="28"/>
        </w:rPr>
        <w:t>Балансовая модель позволяет рассчитать долю прироста оплаченной продукции под влиянием изменения каждого из факторов, входящих нее:</w:t>
      </w:r>
    </w:p>
    <w:p w:rsidR="00F958A0" w:rsidRDefault="00F958A0" w:rsidP="00F958A0">
      <w:pPr>
        <w:pStyle w:val="a8"/>
        <w:tabs>
          <w:tab w:val="left" w:pos="7555"/>
        </w:tabs>
        <w:spacing w:line="360" w:lineRule="auto"/>
        <w:ind w:firstLine="709"/>
        <w:rPr>
          <w:sz w:val="28"/>
          <w:szCs w:val="28"/>
        </w:rPr>
      </w:pPr>
      <w:r w:rsidRPr="00F958A0">
        <w:rPr>
          <w:noProof/>
          <w:szCs w:val="28"/>
        </w:rPr>
        <w:drawing>
          <wp:inline distT="0" distB="0" distL="0" distR="0">
            <wp:extent cx="5441324" cy="888099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56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lastRenderedPageBreak/>
        <w:t>Динамику физического объема продукции можно определить на основе системы взаимосвязанных индексов, зная индекс динамики стоимости произведенной (реализованной) продукции и общий индекс цен на данную продукцию (дефлятор):</w:t>
      </w:r>
    </w:p>
    <w:p w:rsidR="00D819FE" w:rsidRPr="00D819FE" w:rsidRDefault="00D819FE" w:rsidP="00D819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position w:val="-32"/>
          <w:sz w:val="28"/>
          <w:szCs w:val="28"/>
        </w:rPr>
        <w:object w:dxaOrig="920" w:dyaOrig="740">
          <v:shape id="_x0000_i1033" type="#_x0000_t75" style="width:46.65pt;height:36.5pt" o:ole="">
            <v:imagedata r:id="rId27" o:title=""/>
          </v:shape>
          <o:OLEObject Type="Embed" ProgID="Equation.3" ShapeID="_x0000_i1033" DrawAspect="Content" ObjectID="_1295810669" r:id="rId28"/>
        </w:object>
      </w:r>
      <w:r w:rsidRPr="00D819FE">
        <w:rPr>
          <w:rFonts w:ascii="Times New Roman" w:hAnsi="Times New Roman" w:cs="Times New Roman"/>
          <w:sz w:val="28"/>
          <w:szCs w:val="28"/>
        </w:rPr>
        <w:t>.</w:t>
      </w:r>
    </w:p>
    <w:p w:rsid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t>Взаимосвязь между показателями валового внутреннего продукта и национального дохода дает возможность углубить анализ результатов производственной деятельности.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t>Современная система стоимостных показателей продукции</w:t>
      </w:r>
      <w:r w:rsidR="00CA3EAF">
        <w:rPr>
          <w:sz w:val="28"/>
          <w:szCs w:val="28"/>
        </w:rPr>
        <w:t xml:space="preserve"> носит</w:t>
      </w:r>
      <w:r w:rsidRPr="00D819FE">
        <w:rPr>
          <w:sz w:val="28"/>
          <w:szCs w:val="28"/>
        </w:rPr>
        <w:t xml:space="preserve"> сквозной характер. Для микро- и макроуровня это прежде всего </w:t>
      </w:r>
      <w:r w:rsidRPr="00D819FE">
        <w:rPr>
          <w:b/>
          <w:bCs/>
          <w:sz w:val="28"/>
          <w:szCs w:val="28"/>
        </w:rPr>
        <w:t>валовой выпуск, валовая добавленная стоимость, чистая добавленная стоимость</w:t>
      </w:r>
      <w:r w:rsidRPr="00D819FE">
        <w:rPr>
          <w:sz w:val="28"/>
          <w:szCs w:val="28"/>
        </w:rPr>
        <w:t xml:space="preserve">. Только для экономики в целом – валовой внутренний продукт, чистый внутренний продукт. </w:t>
      </w:r>
    </w:p>
    <w:p w:rsidR="00655441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b/>
          <w:bCs/>
          <w:sz w:val="28"/>
          <w:szCs w:val="28"/>
        </w:rPr>
        <w:t>Валовой выпуск</w:t>
      </w:r>
      <w:r w:rsidRPr="00D819FE">
        <w:rPr>
          <w:sz w:val="28"/>
          <w:szCs w:val="28"/>
        </w:rPr>
        <w:t xml:space="preserve"> – это стоимость товаров и услуг, являющихся результатом производственной деятельности хозяйствующей единицы за рассматриваемый период. Термин «валовой» означает, что из показателя не исключается стоимость израсходованного сырья, материалов, других элементов промежуточного потребления, а также потребления основного капитала. 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t>Он включает:</w:t>
      </w:r>
    </w:p>
    <w:p w:rsidR="00D819FE" w:rsidRPr="00D819FE" w:rsidRDefault="00D819FE" w:rsidP="00D819FE">
      <w:pPr>
        <w:pStyle w:val="a8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Товары и услуги, поставленные другим экономическим единицам;</w:t>
      </w:r>
    </w:p>
    <w:p w:rsidR="00D819FE" w:rsidRPr="00D819FE" w:rsidRDefault="00D819FE" w:rsidP="00D819FE">
      <w:pPr>
        <w:pStyle w:val="a8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Продукцию, произведенную для собственного конечного потребления и накопления;</w:t>
      </w:r>
    </w:p>
    <w:p w:rsidR="00D819FE" w:rsidRPr="00D819FE" w:rsidRDefault="00D819FE" w:rsidP="00D819FE">
      <w:pPr>
        <w:pStyle w:val="a8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Некоторые услуги, производимые для собственного конечного потребления.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t xml:space="preserve">На макроуровне именно показатель валового выпуска представляет собой начальную точку в измерении результатов производства.  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t>Различают два типа выпуска: рыночный и нерыночный.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b/>
          <w:bCs/>
          <w:sz w:val="28"/>
          <w:szCs w:val="28"/>
        </w:rPr>
        <w:lastRenderedPageBreak/>
        <w:t>Рыночный выпуск</w:t>
      </w:r>
      <w:r w:rsidRPr="00D819FE">
        <w:rPr>
          <w:sz w:val="28"/>
          <w:szCs w:val="28"/>
        </w:rPr>
        <w:t xml:space="preserve"> включает товары и услуги:</w:t>
      </w:r>
    </w:p>
    <w:p w:rsidR="00D819FE" w:rsidRPr="00D819FE" w:rsidRDefault="00D819FE" w:rsidP="00D819FE">
      <w:pPr>
        <w:pStyle w:val="a8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Реализуемые по экономически значимым ценам;</w:t>
      </w:r>
    </w:p>
    <w:p w:rsidR="00D819FE" w:rsidRPr="00D819FE" w:rsidRDefault="00D819FE" w:rsidP="00D819FE">
      <w:pPr>
        <w:pStyle w:val="a8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Обмениваемые по бартеру на другие товары (услуги) или активы;</w:t>
      </w:r>
    </w:p>
    <w:p w:rsidR="00D819FE" w:rsidRPr="00D819FE" w:rsidRDefault="00D819FE" w:rsidP="00D819FE">
      <w:pPr>
        <w:pStyle w:val="a8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Предоставляемые работникам в качестве оплаты труда в натуральной форме;</w:t>
      </w:r>
    </w:p>
    <w:p w:rsidR="00D819FE" w:rsidRPr="00D819FE" w:rsidRDefault="00D819FE" w:rsidP="00D819FE">
      <w:pPr>
        <w:pStyle w:val="a8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Поставляемые другим структурным подразделениям того же предприятия;</w:t>
      </w:r>
    </w:p>
    <w:p w:rsidR="00D819FE" w:rsidRPr="00D819FE" w:rsidRDefault="00D819FE" w:rsidP="00D819FE">
      <w:pPr>
        <w:pStyle w:val="a8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Готовая продукция и незавершенное производство, поступающие в запасы материальных оборотных средств у производителей и предназначенные для рыночного использования.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b/>
          <w:bCs/>
          <w:sz w:val="28"/>
          <w:szCs w:val="28"/>
        </w:rPr>
        <w:t>Нерыночный выпуск</w:t>
      </w:r>
      <w:r w:rsidRPr="00D819FE">
        <w:rPr>
          <w:sz w:val="28"/>
          <w:szCs w:val="28"/>
        </w:rPr>
        <w:t xml:space="preserve"> включает товары и услуги:</w:t>
      </w:r>
    </w:p>
    <w:p w:rsidR="00D819FE" w:rsidRPr="00D819FE" w:rsidRDefault="00D819FE" w:rsidP="00D819FE">
      <w:pPr>
        <w:pStyle w:val="a8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Производимые экономическими единицами для их собственного конечного потребления или накопления;</w:t>
      </w:r>
    </w:p>
    <w:p w:rsidR="00D819FE" w:rsidRPr="00D819FE" w:rsidRDefault="00D819FE" w:rsidP="00D819FE">
      <w:pPr>
        <w:pStyle w:val="a8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Предоставляемые бесплатно или по ценам, не имеющим экономического значения, другим единицам;</w:t>
      </w:r>
    </w:p>
    <w:p w:rsidR="00D819FE" w:rsidRPr="00D819FE" w:rsidRDefault="00D819FE" w:rsidP="00D819FE">
      <w:pPr>
        <w:pStyle w:val="a8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D819FE">
        <w:rPr>
          <w:sz w:val="28"/>
          <w:szCs w:val="28"/>
        </w:rPr>
        <w:t>Готовая продукция и незавершенное производство, предназначенные для нерыночного использования и поступающие в запасы материальных оборотных средств у производителей.</w:t>
      </w:r>
    </w:p>
    <w:p w:rsidR="00D819FE" w:rsidRPr="00D819FE" w:rsidRDefault="00D819FE" w:rsidP="00D819FE">
      <w:pPr>
        <w:pStyle w:val="a8"/>
        <w:spacing w:line="360" w:lineRule="auto"/>
        <w:ind w:firstLine="709"/>
        <w:rPr>
          <w:sz w:val="28"/>
          <w:szCs w:val="28"/>
        </w:rPr>
      </w:pPr>
      <w:r w:rsidRPr="00D819FE">
        <w:rPr>
          <w:sz w:val="28"/>
          <w:szCs w:val="28"/>
        </w:rPr>
        <w:t xml:space="preserve">Рыночный выпуск, а также товары и услуги, произведенные для собственного конечного потребления или накопления, рекомендуется оценивать в </w:t>
      </w:r>
      <w:r w:rsidRPr="00D819FE">
        <w:rPr>
          <w:b/>
          <w:bCs/>
          <w:sz w:val="28"/>
          <w:szCs w:val="28"/>
        </w:rPr>
        <w:t>основных ценах</w:t>
      </w:r>
      <w:r w:rsidRPr="00D819FE">
        <w:rPr>
          <w:sz w:val="28"/>
          <w:szCs w:val="28"/>
        </w:rPr>
        <w:t>. Это цена реализации производителя, за исключением любых налогов на продукты и включая субсидии на продукты.</w:t>
      </w:r>
    </w:p>
    <w:p w:rsidR="00D819FE" w:rsidRPr="00D819FE" w:rsidRDefault="00D819FE" w:rsidP="00D819FE">
      <w:pPr>
        <w:pStyle w:val="xl3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Валовая добавленная стоимость (ВДС) </w:t>
      </w:r>
      <w:r w:rsidRPr="00D819FE">
        <w:rPr>
          <w:rFonts w:ascii="Times New Roman" w:hAnsi="Times New Roman" w:cs="Times New Roman"/>
          <w:sz w:val="28"/>
          <w:szCs w:val="28"/>
        </w:rPr>
        <w:t>рассчитывается как разность между валовым выпуском и промежуточным потреблением:</w:t>
      </w:r>
    </w:p>
    <w:p w:rsidR="00D819FE" w:rsidRPr="00D819FE" w:rsidRDefault="00D819FE" w:rsidP="00D819FE">
      <w:pPr>
        <w:pStyle w:val="a8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819FE">
        <w:rPr>
          <w:b/>
          <w:bCs/>
          <w:sz w:val="28"/>
          <w:szCs w:val="28"/>
        </w:rPr>
        <w:t>ВДС=ВВ-ПП.</w:t>
      </w:r>
    </w:p>
    <w:p w:rsidR="00D819FE" w:rsidRPr="00D819FE" w:rsidRDefault="00D819FE" w:rsidP="00D819F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 xml:space="preserve">Это ключевое понятие в экономическом и социальном анализе предприятия. Она представляет собой </w:t>
      </w:r>
      <w:r w:rsidRPr="00D819FE">
        <w:rPr>
          <w:rFonts w:ascii="Times New Roman" w:hAnsi="Times New Roman" w:cs="Times New Roman"/>
          <w:b/>
          <w:sz w:val="28"/>
          <w:szCs w:val="28"/>
        </w:rPr>
        <w:t>богатство, созданное предприятием</w:t>
      </w:r>
      <w:r w:rsidRPr="00D819FE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Pr="00D819FE">
        <w:rPr>
          <w:rFonts w:ascii="Times New Roman" w:hAnsi="Times New Roman" w:cs="Times New Roman"/>
          <w:b/>
          <w:sz w:val="28"/>
          <w:szCs w:val="28"/>
        </w:rPr>
        <w:t>стоимость, добавленная к стоимости сырья, энергии, услуг.</w:t>
      </w:r>
    </w:p>
    <w:p w:rsidR="00CA3EAF" w:rsidRDefault="00D819FE" w:rsidP="00D819F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Промежуточное потребление</w:t>
      </w:r>
      <w:r w:rsidRPr="00D819FE">
        <w:rPr>
          <w:rFonts w:ascii="Times New Roman" w:hAnsi="Times New Roman" w:cs="Times New Roman"/>
          <w:sz w:val="28"/>
          <w:szCs w:val="28"/>
        </w:rPr>
        <w:t xml:space="preserve"> – это стоимость товаров (за исключением инвестиционных) и рыночных услуг, потребленных в течение данного периода с целью производства товаров и услуг. </w:t>
      </w:r>
    </w:p>
    <w:p w:rsidR="00D819FE" w:rsidRPr="00D819FE" w:rsidRDefault="00D819FE" w:rsidP="00D819F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Оно включает:</w:t>
      </w:r>
    </w:p>
    <w:p w:rsidR="00D819FE" w:rsidRPr="00D819FE" w:rsidRDefault="00D819FE" w:rsidP="00D819FE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Затраты сырья, материалов, топлива, энергии, семян, кормов, продуктов питания, медикаментов, канцелярских принадлежностей, спецодежды и т.п.;</w:t>
      </w:r>
    </w:p>
    <w:p w:rsidR="00D819FE" w:rsidRPr="00D819FE" w:rsidRDefault="00D819FE" w:rsidP="00D819FE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Оплату работ и услуг, предоставленных другими единицами и отдельными лицами (ремонт, услуги транспорта, связи, вычислительных центров, коммунальные услуги, рекламные расходы, услуги банков, страхования, юристов, консультантов и др.);</w:t>
      </w:r>
    </w:p>
    <w:p w:rsidR="00D819FE" w:rsidRPr="00D819FE" w:rsidRDefault="00D819FE" w:rsidP="00D819FE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Расходы на командировки в части оплаты проезда и гостиниц.</w:t>
      </w:r>
    </w:p>
    <w:p w:rsidR="00CA3EAF" w:rsidRPr="00CA3EAF" w:rsidRDefault="00CA3EAF" w:rsidP="00CA3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19FE" w:rsidRPr="00CA3EAF" w:rsidRDefault="00D819FE" w:rsidP="00CA3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AF">
        <w:rPr>
          <w:rFonts w:ascii="Times New Roman" w:hAnsi="Times New Roman" w:cs="Times New Roman"/>
          <w:b/>
          <w:sz w:val="28"/>
          <w:szCs w:val="28"/>
        </w:rPr>
        <w:t>Методика расчета показателей: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1. Отгружено товаров и услуг собственного производства (без НДС и акцизов).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2. Отгружено товаров, приобретенных на стороне (без НДС и акцизов).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3. Промышленная продукция собственного производства, переданная своим непромышленным подразделениям.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4. Сельскохозяйственная продукция собственного производства, переданная своим несельскохозяйственным подразделениям.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5. Изменение остатка готовой продукции собственного производства.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6. Изменение остатка незавершенного производства.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7. Расходы на приобретение товаров для перепродажи.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8. Изменение остатка товаров для перепродажи.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E">
        <w:rPr>
          <w:rFonts w:ascii="Times New Roman" w:hAnsi="Times New Roman" w:cs="Times New Roman"/>
          <w:b/>
          <w:sz w:val="28"/>
          <w:szCs w:val="28"/>
        </w:rPr>
        <w:t>9. Выпуск товаров и услуг (стр. 1 + 3 + 4 + 5 + 6).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10. Расходы на приобретение сырья, материалов, топлива, энергии, покупных полуфабрикатов, комплектующих изделий на складе для производства и реализации продукции.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lastRenderedPageBreak/>
        <w:t>11. Изменение остатка сырья, материалов, топлива, энергии, покупных полуфабрикатов, комплектующих изделий на складе для производства и реализации продукции.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12. Работы и услуги, выполненные сторонними организациями.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13. Арендная плата.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14. Другие расходы, связанные с производством продукции, включаемые в промежуточное потребление.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E">
        <w:rPr>
          <w:rFonts w:ascii="Times New Roman" w:hAnsi="Times New Roman" w:cs="Times New Roman"/>
          <w:b/>
          <w:sz w:val="28"/>
          <w:szCs w:val="28"/>
        </w:rPr>
        <w:t>15. Промежуточное потребление (стр. 10 + 12 + 13 + 14 — 11).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E">
        <w:rPr>
          <w:rFonts w:ascii="Times New Roman" w:hAnsi="Times New Roman" w:cs="Times New Roman"/>
          <w:b/>
          <w:sz w:val="28"/>
          <w:szCs w:val="28"/>
        </w:rPr>
        <w:t>16. Валовая добавленная стоимость (стр. 9 — 15).</w:t>
      </w:r>
    </w:p>
    <w:p w:rsidR="00D819FE" w:rsidRPr="00D819FE" w:rsidRDefault="00D819FE" w:rsidP="00D8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E">
        <w:rPr>
          <w:rFonts w:ascii="Times New Roman" w:hAnsi="Times New Roman" w:cs="Times New Roman"/>
          <w:sz w:val="28"/>
          <w:szCs w:val="28"/>
        </w:rPr>
        <w:t>Если из добавленной стоимости вычесть стоимость потребленного в процессе производства основного капитала (амортизацию), то полу</w:t>
      </w:r>
      <w:r w:rsidRPr="00D819FE">
        <w:rPr>
          <w:rFonts w:ascii="Times New Roman" w:hAnsi="Times New Roman" w:cs="Times New Roman"/>
          <w:sz w:val="28"/>
          <w:szCs w:val="28"/>
        </w:rPr>
        <w:softHyphen/>
        <w:t>чится показатель чистой добавленной стоимости.</w:t>
      </w:r>
    </w:p>
    <w:p w:rsidR="00D819FE" w:rsidRDefault="00D819FE" w:rsidP="00CA3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FE">
        <w:rPr>
          <w:rFonts w:ascii="Times New Roman" w:hAnsi="Times New Roman" w:cs="Times New Roman"/>
          <w:b/>
          <w:sz w:val="28"/>
          <w:szCs w:val="28"/>
        </w:rPr>
        <w:t xml:space="preserve">ЧДС = ВДС </w:t>
      </w:r>
      <w:r w:rsidR="00BE0691">
        <w:rPr>
          <w:rFonts w:ascii="Times New Roman" w:hAnsi="Times New Roman" w:cs="Times New Roman"/>
          <w:b/>
          <w:sz w:val="28"/>
          <w:szCs w:val="28"/>
        </w:rPr>
        <w:t>–</w:t>
      </w:r>
      <w:r w:rsidRPr="00D819FE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>Произведенная добавленная стоимость представляет собой «чистый прирост», полученный предприятием. Полученный «чистый прирост» не является себестоимостью продукции, т.к. в себестоимость включаются стоимость приобретенных товаров и услуг, которые представляют собой результат производства других предприятий.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 xml:space="preserve">При анализе производительности и эффективности предприятия используется </w:t>
      </w:r>
      <w:r w:rsidRPr="00212A3B">
        <w:rPr>
          <w:rFonts w:ascii="Times New Roman" w:hAnsi="Times New Roman" w:cs="Times New Roman"/>
          <w:b/>
          <w:sz w:val="28"/>
          <w:szCs w:val="28"/>
        </w:rPr>
        <w:t>добавленная стоимость в сопоставимых ценах.</w:t>
      </w:r>
      <w:r w:rsidRPr="00212A3B">
        <w:rPr>
          <w:rFonts w:ascii="Times New Roman" w:hAnsi="Times New Roman" w:cs="Times New Roman"/>
          <w:sz w:val="28"/>
          <w:szCs w:val="28"/>
        </w:rPr>
        <w:t xml:space="preserve"> Если речь идёт о распределении добавленной стоимости, то </w:t>
      </w:r>
      <w:r w:rsidRPr="00212A3B">
        <w:rPr>
          <w:rFonts w:ascii="Times New Roman" w:hAnsi="Times New Roman" w:cs="Times New Roman"/>
          <w:b/>
          <w:sz w:val="28"/>
          <w:szCs w:val="28"/>
        </w:rPr>
        <w:t>используется добавленная стоимость в текущих ценах</w:t>
      </w:r>
      <w:r w:rsidRPr="00212A3B">
        <w:rPr>
          <w:rFonts w:ascii="Times New Roman" w:hAnsi="Times New Roman" w:cs="Times New Roman"/>
          <w:sz w:val="28"/>
          <w:szCs w:val="28"/>
        </w:rPr>
        <w:t>.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bCs/>
          <w:sz w:val="28"/>
          <w:szCs w:val="28"/>
        </w:rPr>
        <w:t>В аналитических целях</w:t>
      </w:r>
      <w:r w:rsidR="00545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A3B">
        <w:rPr>
          <w:rFonts w:ascii="Times New Roman" w:hAnsi="Times New Roman" w:cs="Times New Roman"/>
          <w:bCs/>
          <w:sz w:val="28"/>
          <w:szCs w:val="28"/>
        </w:rPr>
        <w:t xml:space="preserve">рассчитывается такой показатель, как </w:t>
      </w:r>
      <w:r w:rsidRPr="00212A3B">
        <w:rPr>
          <w:rFonts w:ascii="Times New Roman" w:hAnsi="Times New Roman" w:cs="Times New Roman"/>
          <w:b/>
          <w:sz w:val="28"/>
          <w:szCs w:val="28"/>
        </w:rPr>
        <w:t xml:space="preserve">коэффициент добавленной стоимости, </w:t>
      </w:r>
      <w:r w:rsidRPr="00212A3B">
        <w:rPr>
          <w:rFonts w:ascii="Times New Roman" w:hAnsi="Times New Roman" w:cs="Times New Roman"/>
          <w:bCs/>
          <w:sz w:val="28"/>
          <w:szCs w:val="28"/>
        </w:rPr>
        <w:t>как</w:t>
      </w:r>
      <w:r w:rsidRPr="00212A3B">
        <w:rPr>
          <w:rFonts w:ascii="Times New Roman" w:hAnsi="Times New Roman" w:cs="Times New Roman"/>
          <w:sz w:val="28"/>
          <w:szCs w:val="28"/>
        </w:rPr>
        <w:t xml:space="preserve"> отношение массы добавленной стоимости к стоимости произведённой продукции</w:t>
      </w:r>
      <w:r w:rsidR="00545F95">
        <w:rPr>
          <w:rFonts w:ascii="Times New Roman" w:hAnsi="Times New Roman" w:cs="Times New Roman"/>
          <w:sz w:val="28"/>
          <w:szCs w:val="28"/>
        </w:rPr>
        <w:t>: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position w:val="-66"/>
          <w:sz w:val="28"/>
          <w:szCs w:val="28"/>
        </w:rPr>
        <w:object w:dxaOrig="1660" w:dyaOrig="1700">
          <v:shape id="_x0000_i1034" type="#_x0000_t75" style="width:83.15pt;height:85.7pt" o:ole="" fillcolor="window">
            <v:imagedata r:id="rId29" o:title=""/>
          </v:shape>
          <o:OLEObject Type="Embed" ProgID="Equation.3" ShapeID="_x0000_i1034" DrawAspect="Content" ObjectID="_1295810670" r:id="rId30"/>
        </w:object>
      </w:r>
      <w:r w:rsidRPr="00212A3B">
        <w:rPr>
          <w:rFonts w:ascii="Times New Roman" w:hAnsi="Times New Roman" w:cs="Times New Roman"/>
          <w:sz w:val="28"/>
          <w:szCs w:val="28"/>
        </w:rPr>
        <w:t>,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12A3B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35" type="#_x0000_t75" style="width:44.1pt;height:18.25pt" o:ole="" fillcolor="window">
            <v:imagedata r:id="rId31" o:title=""/>
          </v:shape>
          <o:OLEObject Type="Embed" ProgID="Equation.3" ShapeID="_x0000_i1035" DrawAspect="Content" ObjectID="_1295810671" r:id="rId32"/>
        </w:object>
      </w:r>
      <w:r w:rsidRPr="00212A3B">
        <w:rPr>
          <w:rFonts w:ascii="Times New Roman" w:hAnsi="Times New Roman" w:cs="Times New Roman"/>
          <w:sz w:val="28"/>
          <w:szCs w:val="28"/>
        </w:rPr>
        <w:t>-совокупная выручка от реализации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lastRenderedPageBreak/>
        <w:t>Первый показатель используется для анализа прибыльности производства. Снижение коэффициента добавленной стоимости в динамике означает меньшую прибыльность для предприятия. Второй показатель - для анализа распределения совокупных доходов предприятия.</w:t>
      </w:r>
    </w:p>
    <w:p w:rsidR="00212A3B" w:rsidRP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>На изменение коэффициента добавленной стоимости влия</w:t>
      </w:r>
      <w:r w:rsidR="00545F95">
        <w:rPr>
          <w:rFonts w:ascii="Times New Roman" w:hAnsi="Times New Roman" w:cs="Times New Roman"/>
          <w:sz w:val="28"/>
          <w:szCs w:val="28"/>
        </w:rPr>
        <w:t>ю</w:t>
      </w:r>
      <w:r w:rsidRPr="00212A3B">
        <w:rPr>
          <w:rFonts w:ascii="Times New Roman" w:hAnsi="Times New Roman" w:cs="Times New Roman"/>
          <w:sz w:val="28"/>
          <w:szCs w:val="28"/>
        </w:rPr>
        <w:t>т три группы факторов:</w:t>
      </w:r>
    </w:p>
    <w:p w:rsidR="00212A3B" w:rsidRPr="00212A3B" w:rsidRDefault="00212A3B" w:rsidP="00212A3B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>связанные с изменением производительности предприятия (эффективность использования материалов, эффективность услуг, эффективность использования оборудования);</w:t>
      </w:r>
    </w:p>
    <w:p w:rsidR="00212A3B" w:rsidRPr="00212A3B" w:rsidRDefault="00212A3B" w:rsidP="00212A3B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>связанные с изменением цены (цена производства, цена материалов, цена на услуги, цена на оборудование);</w:t>
      </w:r>
    </w:p>
    <w:p w:rsidR="00212A3B" w:rsidRPr="00212A3B" w:rsidRDefault="00212A3B" w:rsidP="00212A3B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>связанные с изменением ассортимента продукции</w:t>
      </w:r>
      <w:r w:rsidRPr="00545F95">
        <w:rPr>
          <w:rFonts w:ascii="Times New Roman" w:hAnsi="Times New Roman" w:cs="Times New Roman"/>
          <w:sz w:val="28"/>
          <w:szCs w:val="28"/>
        </w:rPr>
        <w:t>.</w:t>
      </w:r>
    </w:p>
    <w:p w:rsidR="00212A3B" w:rsidRDefault="00212A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B">
        <w:rPr>
          <w:rFonts w:ascii="Times New Roman" w:hAnsi="Times New Roman" w:cs="Times New Roman"/>
          <w:sz w:val="28"/>
          <w:szCs w:val="28"/>
        </w:rPr>
        <w:t>На основе показателя ВДС и ЧДС строятся другие промежуточные показатели финансово-хозяйственной деятельности предприятия.</w:t>
      </w:r>
    </w:p>
    <w:p w:rsidR="00C23F3B" w:rsidRDefault="00C23F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83" w:rsidRPr="00F05332" w:rsidRDefault="00646783" w:rsidP="00D30A7C">
      <w:pPr>
        <w:pStyle w:val="ac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332">
        <w:rPr>
          <w:rFonts w:ascii="Times New Roman" w:hAnsi="Times New Roman" w:cs="Times New Roman"/>
          <w:b/>
          <w:sz w:val="28"/>
          <w:szCs w:val="28"/>
          <w:u w:val="single"/>
        </w:rPr>
        <w:t>Группировка</w:t>
      </w:r>
      <w:r w:rsidR="00EC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5332">
        <w:rPr>
          <w:rFonts w:ascii="Times New Roman" w:hAnsi="Times New Roman" w:cs="Times New Roman"/>
          <w:b/>
          <w:sz w:val="28"/>
          <w:szCs w:val="28"/>
          <w:u w:val="single"/>
        </w:rPr>
        <w:t>затрат.</w:t>
      </w:r>
    </w:p>
    <w:p w:rsidR="0059735B" w:rsidRDefault="00BC7C2D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деятельность связана с разнообразными затратами трудовых, материальных и финансовых ресурсов.</w:t>
      </w:r>
      <w:r w:rsidR="00F05332">
        <w:rPr>
          <w:rFonts w:ascii="Times New Roman" w:hAnsi="Times New Roman" w:cs="Times New Roman"/>
          <w:sz w:val="28"/>
          <w:szCs w:val="28"/>
        </w:rPr>
        <w:t xml:space="preserve"> Для более углубленного понимания сущности затрат и обеспечения возможности управления ими разработана система классификации затрат, то есть их группировка по какому-либо определенному признаку.</w:t>
      </w:r>
    </w:p>
    <w:p w:rsidR="00F05332" w:rsidRDefault="00F05332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 – это расчленение совокупности данных на группы с целью изучения ее структуры или взаимосвязей между компонентами. </w:t>
      </w:r>
    </w:p>
    <w:p w:rsidR="00F05332" w:rsidRDefault="00F05332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задач используются следующие виды группировок: </w:t>
      </w:r>
    </w:p>
    <w:p w:rsidR="00F05332" w:rsidRDefault="00F05332" w:rsidP="00EC4F29">
      <w:pPr>
        <w:pStyle w:val="ac"/>
        <w:numPr>
          <w:ilvl w:val="0"/>
          <w:numId w:val="17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F29">
        <w:rPr>
          <w:rFonts w:ascii="Times New Roman" w:hAnsi="Times New Roman" w:cs="Times New Roman"/>
          <w:i/>
          <w:sz w:val="28"/>
          <w:szCs w:val="28"/>
        </w:rPr>
        <w:t>типологические</w:t>
      </w:r>
      <w:r w:rsidR="00EC4F29">
        <w:rPr>
          <w:rFonts w:ascii="Times New Roman" w:hAnsi="Times New Roman" w:cs="Times New Roman"/>
          <w:sz w:val="28"/>
          <w:szCs w:val="28"/>
        </w:rPr>
        <w:t xml:space="preserve"> – относятся группы населения по видам деятельности, группы предприятий по формам собственности и т.д.);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32" w:rsidRDefault="00F05332" w:rsidP="00EC4F29">
      <w:pPr>
        <w:pStyle w:val="ac"/>
        <w:numPr>
          <w:ilvl w:val="0"/>
          <w:numId w:val="18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F29">
        <w:rPr>
          <w:rFonts w:ascii="Times New Roman" w:hAnsi="Times New Roman" w:cs="Times New Roman"/>
          <w:i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29">
        <w:rPr>
          <w:rFonts w:ascii="Times New Roman" w:hAnsi="Times New Roman" w:cs="Times New Roman"/>
          <w:sz w:val="28"/>
          <w:szCs w:val="28"/>
        </w:rPr>
        <w:t>– позволяют изучать состав рабочих по профессиям, стажу работы, возрасту, выполнению норм выработки; состав предприятий – по степени выполнения плана производства продукции, снижению ее себестоимости;</w:t>
      </w:r>
    </w:p>
    <w:p w:rsidR="00F05332" w:rsidRDefault="00F05332" w:rsidP="00EC4F29">
      <w:pPr>
        <w:pStyle w:val="ac"/>
        <w:numPr>
          <w:ilvl w:val="0"/>
          <w:numId w:val="18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F29">
        <w:rPr>
          <w:rFonts w:ascii="Times New Roman" w:hAnsi="Times New Roman" w:cs="Times New Roman"/>
          <w:i/>
          <w:sz w:val="28"/>
          <w:szCs w:val="28"/>
        </w:rPr>
        <w:lastRenderedPageBreak/>
        <w:t>аналитические</w:t>
      </w:r>
      <w:r w:rsidR="00EC4F29">
        <w:rPr>
          <w:rFonts w:ascii="Times New Roman" w:hAnsi="Times New Roman" w:cs="Times New Roman"/>
          <w:sz w:val="28"/>
          <w:szCs w:val="28"/>
        </w:rPr>
        <w:t xml:space="preserve"> – используются для определения наличия, направления и формы связи между изучаемыми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F3B" w:rsidRPr="00C23F3B" w:rsidRDefault="00C23F3B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6783" w:rsidRDefault="00646783" w:rsidP="00212A3B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2 метода группировки денежных затрат на производство и реализацию продукции:</w:t>
      </w:r>
    </w:p>
    <w:p w:rsidR="00646783" w:rsidRDefault="00646783" w:rsidP="00AE65FE">
      <w:pPr>
        <w:pStyle w:val="ac"/>
        <w:numPr>
          <w:ilvl w:val="0"/>
          <w:numId w:val="13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40">
        <w:rPr>
          <w:rFonts w:ascii="Times New Roman" w:hAnsi="Times New Roman" w:cs="Times New Roman"/>
          <w:b/>
          <w:i/>
          <w:sz w:val="28"/>
          <w:szCs w:val="28"/>
        </w:rPr>
        <w:t>Группировка по статьям затрат калькуляции</w:t>
      </w:r>
      <w:r>
        <w:rPr>
          <w:rFonts w:ascii="Times New Roman" w:hAnsi="Times New Roman" w:cs="Times New Roman"/>
          <w:sz w:val="28"/>
          <w:szCs w:val="28"/>
        </w:rPr>
        <w:t xml:space="preserve"> (проводится в зависимости от  места и цели денежных затрат):</w:t>
      </w:r>
    </w:p>
    <w:p w:rsidR="00646783" w:rsidRDefault="00646783" w:rsidP="00EC4F29">
      <w:pPr>
        <w:pStyle w:val="ac"/>
        <w:numPr>
          <w:ilvl w:val="0"/>
          <w:numId w:val="14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затраты, связанные только с производством продукции;</w:t>
      </w:r>
    </w:p>
    <w:p w:rsidR="00646783" w:rsidRDefault="00646783" w:rsidP="00EC4F29">
      <w:pPr>
        <w:pStyle w:val="ac"/>
        <w:numPr>
          <w:ilvl w:val="0"/>
          <w:numId w:val="14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расходы на ведение хозяйства на предприятии: общехозяйственные расходы, цеховые и общезаводские статьи затрат;</w:t>
      </w:r>
    </w:p>
    <w:p w:rsidR="00646783" w:rsidRDefault="00646783" w:rsidP="00EC4F29">
      <w:pPr>
        <w:pStyle w:val="ac"/>
        <w:numPr>
          <w:ilvl w:val="0"/>
          <w:numId w:val="14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расходы, связанные с хранением, реализацией продукции, рекламой и другими внепроизводственными расходами.</w:t>
      </w:r>
    </w:p>
    <w:p w:rsidR="00284E8A" w:rsidRPr="00D30A7C" w:rsidRDefault="00284E8A" w:rsidP="00646783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6783" w:rsidRDefault="00646783" w:rsidP="00646783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затрат калькуляции:</w:t>
      </w:r>
    </w:p>
    <w:p w:rsidR="00646783" w:rsidRDefault="001134A4" w:rsidP="00EC4F29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 и основные материалы, производственные фонды;</w:t>
      </w:r>
    </w:p>
    <w:p w:rsidR="001134A4" w:rsidRDefault="001134A4" w:rsidP="00EC4F29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материалы;</w:t>
      </w:r>
    </w:p>
    <w:p w:rsidR="001134A4" w:rsidRDefault="001134A4" w:rsidP="00EC4F29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на технологические нужды;</w:t>
      </w:r>
    </w:p>
    <w:p w:rsidR="001134A4" w:rsidRDefault="001134A4" w:rsidP="00EC4F29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 на технологические нужды;</w:t>
      </w:r>
    </w:p>
    <w:p w:rsidR="001134A4" w:rsidRDefault="001134A4" w:rsidP="00EC4F29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694486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216674">
        <w:rPr>
          <w:rFonts w:ascii="Times New Roman" w:hAnsi="Times New Roman" w:cs="Times New Roman"/>
          <w:sz w:val="28"/>
          <w:szCs w:val="28"/>
        </w:rPr>
        <w:t>чих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4A4" w:rsidRDefault="001134A4" w:rsidP="00EC4F29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1134A4" w:rsidRDefault="001134A4" w:rsidP="00216674">
      <w:pPr>
        <w:pStyle w:val="ac"/>
        <w:numPr>
          <w:ilvl w:val="0"/>
          <w:numId w:val="15"/>
        </w:numPr>
        <w:spacing w:after="0" w:line="360" w:lineRule="auto"/>
        <w:ind w:left="87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и эксплуатацию оборудования (стоимость всех видов ремонтов: профилактический, текущий, капитальный; амортизация активной части основных фондов).</w:t>
      </w:r>
    </w:p>
    <w:p w:rsidR="001134A4" w:rsidRDefault="003F1B5A" w:rsidP="00216674">
      <w:pPr>
        <w:pStyle w:val="ac"/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65FE">
        <w:rPr>
          <w:rFonts w:ascii="Times New Roman" w:hAnsi="Times New Roman" w:cs="Times New Roman"/>
          <w:sz w:val="28"/>
          <w:szCs w:val="28"/>
        </w:rPr>
        <w:t>бщехозяйственные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- расходы</w:t>
      </w:r>
      <w:r w:rsidR="00AE65FE">
        <w:rPr>
          <w:rFonts w:ascii="Times New Roman" w:hAnsi="Times New Roman" w:cs="Times New Roman"/>
          <w:sz w:val="28"/>
          <w:szCs w:val="28"/>
        </w:rPr>
        <w:t xml:space="preserve"> на отопление, освещение цехов, канцелярские расходы, расходы по связи, по уборке помещений, оплата труда административно-управленческого персонала, амортизация </w:t>
      </w:r>
      <w:r w:rsidR="00D31039">
        <w:rPr>
          <w:rFonts w:ascii="Times New Roman" w:hAnsi="Times New Roman" w:cs="Times New Roman"/>
          <w:sz w:val="28"/>
          <w:szCs w:val="28"/>
        </w:rPr>
        <w:t xml:space="preserve"> </w:t>
      </w:r>
      <w:r w:rsidR="00AE65FE">
        <w:rPr>
          <w:rFonts w:ascii="Times New Roman" w:hAnsi="Times New Roman" w:cs="Times New Roman"/>
          <w:sz w:val="28"/>
          <w:szCs w:val="28"/>
        </w:rPr>
        <w:t>пассивных основных фондов.</w:t>
      </w:r>
    </w:p>
    <w:p w:rsidR="00AE65FE" w:rsidRDefault="003F1B5A" w:rsidP="00216674">
      <w:pPr>
        <w:pStyle w:val="ac"/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65FE">
        <w:rPr>
          <w:rFonts w:ascii="Times New Roman" w:hAnsi="Times New Roman" w:cs="Times New Roman"/>
          <w:sz w:val="28"/>
          <w:szCs w:val="28"/>
        </w:rPr>
        <w:t>оммерческие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AE65FE">
        <w:rPr>
          <w:rFonts w:ascii="Times New Roman" w:hAnsi="Times New Roman" w:cs="Times New Roman"/>
          <w:sz w:val="28"/>
          <w:szCs w:val="28"/>
        </w:rPr>
        <w:t xml:space="preserve"> – расходы, связанные с хранением, реализацией продукции, рекламой и т.д.</w:t>
      </w:r>
    </w:p>
    <w:p w:rsidR="00205CE9" w:rsidRDefault="00205CE9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Группировка затрат по калькуляционным статьям позволяет определить себестоимость единицы продукции, понять, под влиянием каких факторов сформировался данный уровень себестоимости.</w:t>
      </w:r>
    </w:p>
    <w:p w:rsidR="00205CE9" w:rsidRDefault="00205CE9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B">
        <w:rPr>
          <w:rFonts w:ascii="Times New Roman" w:hAnsi="Times New Roman" w:cs="Times New Roman"/>
          <w:i/>
          <w:sz w:val="28"/>
          <w:szCs w:val="28"/>
        </w:rPr>
        <w:t>Себестоимость единицы продукции (изделия)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суммы затрат на производство данного вида продукции к количеству изготовленных изделий:</w:t>
      </w:r>
    </w:p>
    <w:p w:rsidR="00205CE9" w:rsidRDefault="0072480E" w:rsidP="00F5154B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position w:val="-32"/>
          <w:sz w:val="28"/>
          <w:szCs w:val="28"/>
        </w:rPr>
      </w:pPr>
      <w:r w:rsidRPr="0072480E">
        <w:rPr>
          <w:rFonts w:ascii="Times New Roman" w:hAnsi="Times New Roman" w:cs="Times New Roman"/>
          <w:position w:val="-28"/>
          <w:sz w:val="28"/>
          <w:szCs w:val="28"/>
        </w:rPr>
        <w:object w:dxaOrig="1460" w:dyaOrig="660">
          <v:shape id="_x0000_i1036" type="#_x0000_t75" style="width:73.5pt;height:32.95pt" o:ole="">
            <v:imagedata r:id="rId33" o:title=""/>
          </v:shape>
          <o:OLEObject Type="Embed" ProgID="Equation.3" ShapeID="_x0000_i1036" DrawAspect="Content" ObjectID="_1295810672" r:id="rId34"/>
        </w:object>
      </w:r>
      <w:r w:rsidR="00F5154B">
        <w:rPr>
          <w:rFonts w:ascii="Times New Roman" w:hAnsi="Times New Roman" w:cs="Times New Roman"/>
          <w:position w:val="-32"/>
          <w:sz w:val="28"/>
          <w:szCs w:val="28"/>
        </w:rPr>
        <w:t xml:space="preserve">       </w:t>
      </w:r>
      <w:r w:rsidR="00F5154B" w:rsidRPr="00F5154B">
        <w:rPr>
          <w:rFonts w:ascii="Times New Roman" w:hAnsi="Times New Roman" w:cs="Times New Roman"/>
          <w:position w:val="-32"/>
          <w:sz w:val="28"/>
          <w:szCs w:val="28"/>
        </w:rPr>
        <w:t xml:space="preserve">, </w:t>
      </w:r>
      <w:r w:rsidR="00F5154B">
        <w:rPr>
          <w:rFonts w:ascii="Times New Roman" w:hAnsi="Times New Roman" w:cs="Times New Roman"/>
          <w:position w:val="-32"/>
          <w:sz w:val="28"/>
          <w:szCs w:val="28"/>
        </w:rPr>
        <w:t xml:space="preserve">где </w:t>
      </w:r>
    </w:p>
    <w:p w:rsidR="00F5154B" w:rsidRPr="00F5154B" w:rsidRDefault="00F5154B" w:rsidP="00F5154B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5154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себестоимость единицы продукции (изделия),</w:t>
      </w:r>
    </w:p>
    <w:p w:rsidR="00F5154B" w:rsidRDefault="0072480E" w:rsidP="00F5154B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8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F5154B" w:rsidRPr="00F5154B">
        <w:rPr>
          <w:rFonts w:ascii="Times New Roman" w:hAnsi="Times New Roman" w:cs="Times New Roman"/>
          <w:sz w:val="28"/>
          <w:szCs w:val="28"/>
        </w:rPr>
        <w:t xml:space="preserve"> – </w:t>
      </w:r>
      <w:r w:rsidR="00F5154B">
        <w:rPr>
          <w:rFonts w:ascii="Times New Roman" w:hAnsi="Times New Roman" w:cs="Times New Roman"/>
          <w:sz w:val="28"/>
          <w:szCs w:val="28"/>
        </w:rPr>
        <w:t xml:space="preserve">количество изделий в натуральном выражении. </w:t>
      </w:r>
    </w:p>
    <w:p w:rsidR="00F5154B" w:rsidRDefault="00F5154B" w:rsidP="00F5154B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можно записать:</w:t>
      </w:r>
    </w:p>
    <w:p w:rsidR="00F5154B" w:rsidRPr="00F5154B" w:rsidRDefault="00F5154B" w:rsidP="00F5154B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54B">
        <w:rPr>
          <w:rFonts w:ascii="Times New Roman" w:hAnsi="Times New Roman" w:cs="Times New Roman"/>
          <w:i/>
          <w:sz w:val="28"/>
          <w:szCs w:val="28"/>
        </w:rPr>
        <w:t xml:space="preserve">Затраты = </w:t>
      </w:r>
      <w:r w:rsidRPr="00F5154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7248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</w:p>
    <w:p w:rsidR="00F5154B" w:rsidRDefault="00F5154B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фирмы, представляющей собой производственное объединение предприятий, выпускающих однородную продукцию, возникает необходимость определения ее среднего уровня и динамики.</w:t>
      </w:r>
    </w:p>
    <w:p w:rsidR="00F5154B" w:rsidRDefault="00F5154B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9E">
        <w:rPr>
          <w:rFonts w:ascii="Times New Roman" w:hAnsi="Times New Roman" w:cs="Times New Roman"/>
          <w:i/>
          <w:sz w:val="28"/>
          <w:szCs w:val="28"/>
        </w:rPr>
        <w:t>Средний уровень себестоимости продукции одного вида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="003318FC">
        <w:rPr>
          <w:rFonts w:ascii="Times New Roman" w:hAnsi="Times New Roman" w:cs="Times New Roman"/>
          <w:sz w:val="28"/>
          <w:szCs w:val="28"/>
        </w:rPr>
        <w:t>:</w:t>
      </w:r>
    </w:p>
    <w:p w:rsidR="003318FC" w:rsidRPr="003318FC" w:rsidRDefault="0072480E" w:rsidP="003318FC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position w:val="-32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999" w:dyaOrig="760">
          <v:shape id="_x0000_i1037" type="#_x0000_t75" style="width:50.2pt;height:38.05pt" o:ole="">
            <v:imagedata r:id="rId35" o:title=""/>
          </v:shape>
          <o:OLEObject Type="Embed" ProgID="Equation.3" ShapeID="_x0000_i1037" DrawAspect="Content" ObjectID="_1295810673" r:id="rId36"/>
        </w:object>
      </w:r>
      <w:r w:rsidR="003318FC" w:rsidRPr="00BD2E9E">
        <w:rPr>
          <w:rFonts w:ascii="Times New Roman" w:hAnsi="Times New Roman" w:cs="Times New Roman"/>
          <w:position w:val="-32"/>
          <w:sz w:val="28"/>
          <w:szCs w:val="28"/>
        </w:rPr>
        <w:t xml:space="preserve"> , </w:t>
      </w:r>
      <w:r w:rsidR="003318FC">
        <w:rPr>
          <w:rFonts w:ascii="Times New Roman" w:hAnsi="Times New Roman" w:cs="Times New Roman"/>
          <w:position w:val="-32"/>
          <w:sz w:val="28"/>
          <w:szCs w:val="28"/>
        </w:rPr>
        <w:t>гд</w:t>
      </w:r>
      <w:r w:rsidR="00BD2E9E">
        <w:rPr>
          <w:rFonts w:ascii="Times New Roman" w:hAnsi="Times New Roman" w:cs="Times New Roman"/>
          <w:position w:val="-32"/>
          <w:sz w:val="28"/>
          <w:szCs w:val="28"/>
        </w:rPr>
        <w:t>е</w:t>
      </w:r>
    </w:p>
    <w:p w:rsidR="003318FC" w:rsidRPr="00BD2E9E" w:rsidRDefault="003318FC" w:rsidP="003318FC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5544">
        <w:rPr>
          <w:rFonts w:ascii="Times New Roman" w:hAnsi="Times New Roman" w:cs="Times New Roman"/>
          <w:sz w:val="40"/>
          <w:szCs w:val="40"/>
          <w:lang w:val="en-US"/>
        </w:rPr>
        <w:sym w:font="Symbol" w:char="F053"/>
      </w:r>
      <w:r w:rsidRPr="00BD2E9E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72480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BD2E9E">
        <w:rPr>
          <w:rFonts w:ascii="Times New Roman" w:hAnsi="Times New Roman" w:cs="Times New Roman"/>
          <w:sz w:val="28"/>
          <w:szCs w:val="28"/>
        </w:rPr>
        <w:t xml:space="preserve"> – общие затраты по группе предприятий,</w:t>
      </w:r>
    </w:p>
    <w:p w:rsidR="003318FC" w:rsidRDefault="003318FC" w:rsidP="003318FC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5544">
        <w:rPr>
          <w:rFonts w:ascii="Times New Roman" w:hAnsi="Times New Roman" w:cs="Times New Roman"/>
          <w:sz w:val="40"/>
          <w:szCs w:val="40"/>
          <w:lang w:val="en-US"/>
        </w:rPr>
        <w:sym w:font="Symbol" w:char="F053"/>
      </w:r>
      <w:r w:rsidR="0072480E" w:rsidRPr="0072480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BD2E9E">
        <w:rPr>
          <w:rFonts w:ascii="Times New Roman" w:hAnsi="Times New Roman" w:cs="Times New Roman"/>
          <w:sz w:val="28"/>
          <w:szCs w:val="28"/>
        </w:rPr>
        <w:t xml:space="preserve"> – общий выпуск продукции.</w:t>
      </w:r>
    </w:p>
    <w:p w:rsidR="00BD2E9E" w:rsidRDefault="00BD2E9E" w:rsidP="003318FC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выпуске продукции одного вида на нескольких предприятиях, входящих</w:t>
      </w:r>
      <w:r w:rsidR="007B5544">
        <w:rPr>
          <w:rFonts w:ascii="Times New Roman" w:hAnsi="Times New Roman" w:cs="Times New Roman"/>
          <w:sz w:val="28"/>
          <w:szCs w:val="28"/>
        </w:rPr>
        <w:t xml:space="preserve"> в одну фирму, </w:t>
      </w:r>
      <w:r w:rsidR="007B5544" w:rsidRPr="008B0049">
        <w:rPr>
          <w:rFonts w:ascii="Times New Roman" w:hAnsi="Times New Roman" w:cs="Times New Roman"/>
          <w:i/>
          <w:sz w:val="28"/>
          <w:szCs w:val="28"/>
        </w:rPr>
        <w:t>общее изменение затрат на производство</w:t>
      </w:r>
      <w:r w:rsidR="007B5544">
        <w:rPr>
          <w:rFonts w:ascii="Times New Roman" w:hAnsi="Times New Roman" w:cs="Times New Roman"/>
          <w:sz w:val="28"/>
          <w:szCs w:val="28"/>
        </w:rPr>
        <w:t xml:space="preserve"> определяется как разность числителя и знаменателя индекса общих затрат:</w:t>
      </w:r>
    </w:p>
    <w:p w:rsidR="007B5544" w:rsidRPr="0040147C" w:rsidRDefault="007B5544" w:rsidP="00DD5E12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DD5E1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7248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0147C">
        <w:rPr>
          <w:rFonts w:ascii="Times New Roman" w:hAnsi="Times New Roman" w:cs="Times New Roman"/>
          <w:sz w:val="28"/>
          <w:szCs w:val="28"/>
        </w:rPr>
        <w:t xml:space="preserve">= </w:t>
      </w:r>
      <w:r w:rsidRPr="00DD5E12">
        <w:rPr>
          <w:rFonts w:ascii="Times New Roman" w:hAnsi="Times New Roman" w:cs="Times New Roman"/>
          <w:sz w:val="40"/>
          <w:szCs w:val="40"/>
          <w:lang w:val="en-US"/>
        </w:rPr>
        <w:sym w:font="Symbol" w:char="F053"/>
      </w:r>
      <w:r w:rsidRPr="0040147C">
        <w:rPr>
          <w:rFonts w:ascii="Times New Roman" w:hAnsi="Times New Roman" w:cs="Times New Roman"/>
          <w:sz w:val="28"/>
          <w:szCs w:val="28"/>
        </w:rPr>
        <w:t xml:space="preserve"> </w:t>
      </w:r>
      <w:r w:rsidRPr="00DD5E1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D5E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DD5E12" w:rsidRPr="0040147C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DD5E12" w:rsidRPr="0040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8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DD5E12" w:rsidRPr="00DD5E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DD5E12" w:rsidRPr="0040147C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DD5E12" w:rsidRPr="0040147C">
        <w:rPr>
          <w:rFonts w:ascii="Times New Roman" w:hAnsi="Times New Roman" w:cs="Times New Roman"/>
          <w:sz w:val="28"/>
          <w:szCs w:val="28"/>
        </w:rPr>
        <w:t xml:space="preserve"> - </w:t>
      </w:r>
      <w:r w:rsidR="00DD5E12" w:rsidRPr="00DD5E12">
        <w:rPr>
          <w:rFonts w:ascii="Times New Roman" w:hAnsi="Times New Roman" w:cs="Times New Roman"/>
          <w:sz w:val="40"/>
          <w:szCs w:val="40"/>
          <w:lang w:val="en-US"/>
        </w:rPr>
        <w:sym w:font="Symbol" w:char="F053"/>
      </w:r>
      <w:r w:rsidR="00DD5E12" w:rsidRPr="0040147C">
        <w:rPr>
          <w:rFonts w:ascii="Times New Roman" w:hAnsi="Times New Roman" w:cs="Times New Roman"/>
          <w:sz w:val="28"/>
          <w:szCs w:val="28"/>
        </w:rPr>
        <w:t xml:space="preserve"> </w:t>
      </w:r>
      <w:r w:rsidR="00DD5E12" w:rsidRPr="00DD5E1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D5E12" w:rsidRPr="00DD5E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DD5E12" w:rsidRPr="0040147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DD5E12" w:rsidRPr="0040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8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DD5E12" w:rsidRPr="00DD5E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DD5E12" w:rsidRPr="0040147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DD5E12" w:rsidRDefault="00DD5E12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интенсивном обновлении продукции необходимо учитывать изменения себестоимости всех (сравнимых и несравнимых) видов продукции. Для этой цели используется такой показатель, как </w:t>
      </w:r>
      <w:r w:rsidRPr="008B0049">
        <w:rPr>
          <w:rFonts w:ascii="Times New Roman" w:hAnsi="Times New Roman" w:cs="Times New Roman"/>
          <w:i/>
          <w:sz w:val="28"/>
          <w:szCs w:val="28"/>
        </w:rPr>
        <w:t xml:space="preserve">затраты на 1 </w:t>
      </w:r>
      <w:r w:rsidRPr="008B0049">
        <w:rPr>
          <w:rFonts w:ascii="Times New Roman" w:hAnsi="Times New Roman" w:cs="Times New Roman"/>
          <w:i/>
          <w:sz w:val="28"/>
          <w:szCs w:val="28"/>
        </w:rPr>
        <w:lastRenderedPageBreak/>
        <w:t>руб. произведенной продукции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как отношение фактических затрат на производство продукции к ее стоимости, т.е.:</w:t>
      </w:r>
    </w:p>
    <w:p w:rsidR="00DD5E12" w:rsidRPr="00DD5E12" w:rsidRDefault="0072480E" w:rsidP="00DD5E12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680" w:dyaOrig="760">
          <v:shape id="_x0000_i1038" type="#_x0000_t75" style="width:33.95pt;height:38.05pt" o:ole="">
            <v:imagedata r:id="rId37" o:title=""/>
          </v:shape>
          <o:OLEObject Type="Embed" ProgID="Equation.3" ShapeID="_x0000_i1038" DrawAspect="Content" ObjectID="_1295810674" r:id="rId38"/>
        </w:object>
      </w:r>
    </w:p>
    <w:p w:rsidR="00DD5E12" w:rsidRDefault="00DD5E12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затраты на 1 руб. произведенной продукции</w:t>
      </w:r>
      <w:r w:rsidR="008B0049">
        <w:rPr>
          <w:rFonts w:ascii="Times New Roman" w:hAnsi="Times New Roman" w:cs="Times New Roman"/>
          <w:sz w:val="28"/>
          <w:szCs w:val="28"/>
        </w:rPr>
        <w:t xml:space="preserve"> равны 0,9, это означает, что для произведенной продукции на 1 руб. предприятие расходует 90 коп.</w:t>
      </w:r>
    </w:p>
    <w:p w:rsidR="008B0049" w:rsidRPr="008B0049" w:rsidRDefault="008B0049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8B0049">
        <w:rPr>
          <w:rFonts w:ascii="Times New Roman" w:hAnsi="Times New Roman" w:cs="Times New Roman"/>
          <w:i/>
          <w:sz w:val="28"/>
          <w:szCs w:val="28"/>
        </w:rPr>
        <w:t>два вида показателя затрат на 1 руб. произведенной продукции:</w:t>
      </w:r>
    </w:p>
    <w:p w:rsidR="008B0049" w:rsidRDefault="008B0049" w:rsidP="008B0049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</w:t>
      </w:r>
    </w:p>
    <w:p w:rsidR="008B0049" w:rsidRDefault="0072480E" w:rsidP="008B0049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1480" w:dyaOrig="760">
          <v:shape id="_x0000_i1039" type="#_x0000_t75" style="width:74.05pt;height:38.05pt" o:ole="">
            <v:imagedata r:id="rId39" o:title=""/>
          </v:shape>
          <o:OLEObject Type="Embed" ProgID="Equation.3" ShapeID="_x0000_i1039" DrawAspect="Content" ObjectID="_1295810675" r:id="rId40"/>
        </w:object>
      </w:r>
    </w:p>
    <w:p w:rsidR="008B0049" w:rsidRDefault="008B0049" w:rsidP="008B0049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</w:p>
    <w:p w:rsidR="008B0049" w:rsidRDefault="0072480E" w:rsidP="008B0049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1500" w:dyaOrig="760">
          <v:shape id="_x0000_i1040" type="#_x0000_t75" style="width:75.05pt;height:38.05pt" o:ole="">
            <v:imagedata r:id="rId41" o:title=""/>
          </v:shape>
          <o:OLEObject Type="Embed" ProgID="Equation.3" ShapeID="_x0000_i1040" DrawAspect="Content" ObjectID="_1295810676" r:id="rId42"/>
        </w:object>
      </w:r>
    </w:p>
    <w:p w:rsidR="008B0049" w:rsidRDefault="008B0049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уровни затрат на 1 руб. произведенной продукции, рассчитываются следующие показатели:</w:t>
      </w:r>
    </w:p>
    <w:p w:rsidR="008B0049" w:rsidRDefault="008B0049" w:rsidP="006A6DD2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планового задания по снижению затрат на 1 руб. произведенной </w:t>
      </w:r>
      <w:r w:rsidR="00D72F73">
        <w:rPr>
          <w:rFonts w:ascii="Times New Roman" w:hAnsi="Times New Roman" w:cs="Times New Roman"/>
          <w:sz w:val="28"/>
          <w:szCs w:val="28"/>
        </w:rPr>
        <w:t>продукции:</w:t>
      </w:r>
    </w:p>
    <w:p w:rsidR="006A6DD2" w:rsidRDefault="0072480E" w:rsidP="006A6DD2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2299" w:dyaOrig="760">
          <v:shape id="_x0000_i1041" type="#_x0000_t75" style="width:115.6pt;height:38.05pt" o:ole="">
            <v:imagedata r:id="rId43" o:title=""/>
          </v:shape>
          <o:OLEObject Type="Embed" ProgID="Equation.3" ShapeID="_x0000_i1041" DrawAspect="Content" ObjectID="_1295810677" r:id="rId44"/>
        </w:object>
      </w:r>
    </w:p>
    <w:p w:rsidR="008B0049" w:rsidRDefault="006A6DD2" w:rsidP="006A6DD2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фактического снижения затрат на 1 руб. произведенной продукции:</w:t>
      </w:r>
    </w:p>
    <w:p w:rsidR="006A6DD2" w:rsidRPr="00DD5E12" w:rsidRDefault="0072480E" w:rsidP="006A6DD2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2160" w:dyaOrig="760">
          <v:shape id="_x0000_i1042" type="#_x0000_t75" style="width:108pt;height:38.05pt" o:ole="">
            <v:imagedata r:id="rId45" o:title=""/>
          </v:shape>
          <o:OLEObject Type="Embed" ProgID="Equation.3" ShapeID="_x0000_i1042" DrawAspect="Content" ObjectID="_1295810678" r:id="rId46"/>
        </w:object>
      </w:r>
    </w:p>
    <w:p w:rsidR="006A6DD2" w:rsidRDefault="006A6DD2" w:rsidP="008F0660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выполнения плана по снижению </w:t>
      </w:r>
      <w:r w:rsidR="008F0660">
        <w:rPr>
          <w:rFonts w:ascii="Times New Roman" w:hAnsi="Times New Roman" w:cs="Times New Roman"/>
          <w:sz w:val="28"/>
          <w:szCs w:val="28"/>
        </w:rPr>
        <w:t>затрат на 1 руб. произведенной продукции:</w:t>
      </w:r>
    </w:p>
    <w:p w:rsidR="008F0660" w:rsidRDefault="0072480E" w:rsidP="008F0660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2280" w:dyaOrig="760">
          <v:shape id="_x0000_i1043" type="#_x0000_t75" style="width:114.1pt;height:38.05pt" o:ole="">
            <v:imagedata r:id="rId47" o:title=""/>
          </v:shape>
          <o:OLEObject Type="Embed" ProgID="Equation.3" ShapeID="_x0000_i1043" DrawAspect="Content" ObjectID="_1295810679" r:id="rId48"/>
        </w:object>
      </w:r>
    </w:p>
    <w:p w:rsidR="008F0660" w:rsidRDefault="008F0660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показателя затрат на 1 руб. произведенной продукции может происходить за счет изменения:</w:t>
      </w:r>
    </w:p>
    <w:p w:rsidR="008F0660" w:rsidRDefault="008F0660" w:rsidP="008F0660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Себестоимости единицы продукции каждого вида;</w:t>
      </w:r>
    </w:p>
    <w:p w:rsidR="008F0660" w:rsidRDefault="008F0660" w:rsidP="008F0660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продукцию;</w:t>
      </w:r>
    </w:p>
    <w:p w:rsidR="008F0660" w:rsidRDefault="008F0660" w:rsidP="008F0660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и ассортимента произведенной продукции.</w:t>
      </w:r>
    </w:p>
    <w:p w:rsidR="00D31039" w:rsidRDefault="00D31039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затрат по статьям ка</w:t>
      </w:r>
      <w:r w:rsidR="00B04D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ькуляции</w:t>
      </w:r>
      <w:r w:rsidR="00B04DFA">
        <w:rPr>
          <w:rFonts w:ascii="Times New Roman" w:hAnsi="Times New Roman" w:cs="Times New Roman"/>
          <w:sz w:val="28"/>
          <w:szCs w:val="28"/>
        </w:rPr>
        <w:t xml:space="preserve"> позволяет выделить </w:t>
      </w:r>
      <w:r w:rsidR="00B04DFA" w:rsidRPr="00B04DFA">
        <w:rPr>
          <w:rFonts w:ascii="Times New Roman" w:hAnsi="Times New Roman" w:cs="Times New Roman"/>
          <w:i/>
          <w:sz w:val="28"/>
          <w:szCs w:val="28"/>
        </w:rPr>
        <w:t>прямые и косвенные расходы</w:t>
      </w:r>
      <w:r w:rsidR="00B04DFA">
        <w:rPr>
          <w:rFonts w:ascii="Times New Roman" w:hAnsi="Times New Roman" w:cs="Times New Roman"/>
          <w:sz w:val="28"/>
          <w:szCs w:val="28"/>
        </w:rPr>
        <w:t>.</w:t>
      </w:r>
    </w:p>
    <w:p w:rsidR="00B04DFA" w:rsidRDefault="00B04DFA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FA">
        <w:rPr>
          <w:rFonts w:ascii="Times New Roman" w:hAnsi="Times New Roman" w:cs="Times New Roman"/>
          <w:i/>
          <w:sz w:val="28"/>
          <w:szCs w:val="28"/>
        </w:rPr>
        <w:t>Прямые затраты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6690">
        <w:rPr>
          <w:rFonts w:ascii="Times New Roman" w:hAnsi="Times New Roman" w:cs="Times New Roman"/>
          <w:sz w:val="28"/>
          <w:szCs w:val="28"/>
        </w:rPr>
        <w:t>связаны с производством конкретного вида продукции и включают в себя технологические затраты</w:t>
      </w:r>
      <w:r w:rsidR="00717940">
        <w:rPr>
          <w:rFonts w:ascii="Times New Roman" w:hAnsi="Times New Roman" w:cs="Times New Roman"/>
          <w:sz w:val="28"/>
          <w:szCs w:val="28"/>
        </w:rPr>
        <w:t xml:space="preserve"> на: сырье и материалы; топливо и энергию; семена, корма, посадочный материал и удобрения; основную и дополнительную заработную плату; начисления на заработную плату по социальному страхованию; содержание, эксплуатацию и текущий ремонт производственного оборудования. Прямые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="0071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прямой зависимости от объема выпуска изделия или от времени, затраченного на его изготовление</w:t>
      </w:r>
      <w:r w:rsidR="00717940">
        <w:rPr>
          <w:rFonts w:ascii="Times New Roman" w:hAnsi="Times New Roman" w:cs="Times New Roman"/>
          <w:sz w:val="28"/>
          <w:szCs w:val="28"/>
        </w:rPr>
        <w:t>.</w:t>
      </w:r>
      <w:r w:rsidR="00A1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FA" w:rsidRDefault="00B04DFA" w:rsidP="00B04DF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3 группы прямых затрат:</w:t>
      </w:r>
    </w:p>
    <w:p w:rsidR="00B04DFA" w:rsidRDefault="00B04DFA" w:rsidP="00B04DFA">
      <w:pPr>
        <w:pStyle w:val="ac"/>
        <w:numPr>
          <w:ilvl w:val="0"/>
          <w:numId w:val="24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затраты материалов – это затраты тех материалов, которые действительно составляют часть выпускаемого изделия (сырье и материалы, топливо на технологические цели);</w:t>
      </w:r>
    </w:p>
    <w:p w:rsidR="00B04DFA" w:rsidRDefault="00B04DFA" w:rsidP="00B04DFA">
      <w:pPr>
        <w:pStyle w:val="ac"/>
        <w:numPr>
          <w:ilvl w:val="0"/>
          <w:numId w:val="24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затраты труда – это заработная плата, выплаченная рабочему за действительно выполненную работу;</w:t>
      </w:r>
    </w:p>
    <w:p w:rsidR="00B04DFA" w:rsidRDefault="00B04DFA" w:rsidP="00B04DFA">
      <w:pPr>
        <w:pStyle w:val="ac"/>
        <w:numPr>
          <w:ilvl w:val="0"/>
          <w:numId w:val="24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накладные расходы – это те расходы, величина которых находится в прямой зависимости от количества выпущенных изделий или от времени, затраченного на их изготовление.</w:t>
      </w:r>
    </w:p>
    <w:p w:rsidR="00717940" w:rsidRDefault="00717940" w:rsidP="00201A2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40">
        <w:rPr>
          <w:rFonts w:ascii="Times New Roman" w:hAnsi="Times New Roman" w:cs="Times New Roman"/>
          <w:i/>
          <w:sz w:val="28"/>
          <w:szCs w:val="28"/>
        </w:rPr>
        <w:t>Косвенные затраты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функционирование процесса производства в целом (это подавляющая часть условно-постоянных расходов). Они </w:t>
      </w:r>
      <w:r w:rsidR="00201A28">
        <w:rPr>
          <w:rFonts w:ascii="Times New Roman" w:hAnsi="Times New Roman" w:cs="Times New Roman"/>
          <w:sz w:val="28"/>
          <w:szCs w:val="28"/>
        </w:rPr>
        <w:t>носят более общий характер, и их уровень не всегда находится в прямой зависимости от объема производства или затрат рабочего времени.</w:t>
      </w:r>
      <w:r w:rsidR="00A1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28" w:rsidRDefault="00201A28" w:rsidP="00201A2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также подразделяются на 3 группы:</w:t>
      </w:r>
    </w:p>
    <w:p w:rsidR="00201A28" w:rsidRDefault="00201A28" w:rsidP="00201A28">
      <w:pPr>
        <w:pStyle w:val="ac"/>
        <w:numPr>
          <w:ilvl w:val="0"/>
          <w:numId w:val="25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Косвенные затраты материалов – это затраты различных побочных, но необходимых материалов, используемых в производственном процессе (смазочные масла, канцтовары, запчасти и т.д.);</w:t>
      </w:r>
    </w:p>
    <w:p w:rsidR="00201A28" w:rsidRDefault="00201A28" w:rsidP="00201A28">
      <w:pPr>
        <w:pStyle w:val="ac"/>
        <w:numPr>
          <w:ilvl w:val="0"/>
          <w:numId w:val="25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Косвенные трудовые затраты – это заработная плата, выплаченная подсобным рабочим, рабочим, занятым обслуживанием оборудования, кладовщикам, а также время простоев основных производственных рабочих и стоимость сверхурочных работ;</w:t>
      </w:r>
    </w:p>
    <w:p w:rsidR="00201A28" w:rsidRDefault="00201A28" w:rsidP="00201A28">
      <w:pPr>
        <w:pStyle w:val="ac"/>
        <w:numPr>
          <w:ilvl w:val="0"/>
          <w:numId w:val="25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Косвенные накладные расходы – это заработная плата руководства, коммерческих и административных работников, стоимость аренды, транспортных расходов, затраты на разработку новых изделий.</w:t>
      </w:r>
    </w:p>
    <w:p w:rsidR="00284E8A" w:rsidRPr="00284E8A" w:rsidRDefault="00284E8A" w:rsidP="00284E8A">
      <w:pPr>
        <w:pStyle w:val="ac"/>
        <w:spacing w:after="0" w:line="360" w:lineRule="auto"/>
        <w:ind w:left="879"/>
        <w:jc w:val="both"/>
        <w:rPr>
          <w:rFonts w:ascii="Times New Roman" w:hAnsi="Times New Roman" w:cs="Times New Roman"/>
          <w:sz w:val="16"/>
          <w:szCs w:val="16"/>
        </w:rPr>
      </w:pPr>
    </w:p>
    <w:p w:rsidR="003F1B5A" w:rsidRDefault="00AE65FE" w:rsidP="001134A4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40">
        <w:rPr>
          <w:rFonts w:ascii="Times New Roman" w:hAnsi="Times New Roman" w:cs="Times New Roman"/>
          <w:b/>
          <w:i/>
          <w:sz w:val="28"/>
          <w:szCs w:val="28"/>
        </w:rPr>
        <w:t xml:space="preserve">Группировка </w:t>
      </w:r>
      <w:r w:rsidR="003F1B5A" w:rsidRPr="00717940">
        <w:rPr>
          <w:rFonts w:ascii="Times New Roman" w:hAnsi="Times New Roman" w:cs="Times New Roman"/>
          <w:b/>
          <w:i/>
          <w:sz w:val="28"/>
          <w:szCs w:val="28"/>
        </w:rPr>
        <w:t xml:space="preserve">затрат </w:t>
      </w:r>
      <w:r w:rsidRPr="00717940">
        <w:rPr>
          <w:rFonts w:ascii="Times New Roman" w:hAnsi="Times New Roman" w:cs="Times New Roman"/>
          <w:b/>
          <w:i/>
          <w:sz w:val="28"/>
          <w:szCs w:val="28"/>
        </w:rPr>
        <w:t>по экономическим элементам</w:t>
      </w:r>
      <w:r w:rsidR="00E018F3" w:rsidRPr="00E01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8F3" w:rsidRPr="00E018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018F3" w:rsidRPr="00AE65FE">
        <w:rPr>
          <w:rFonts w:ascii="Times New Roman" w:hAnsi="Times New Roman" w:cs="Times New Roman"/>
          <w:sz w:val="28"/>
          <w:szCs w:val="28"/>
        </w:rPr>
        <w:t>для того, чтобы можно было выделить затраты живого и прошлого труда и рассчитать удельный вес каждого элемента затрат в общих затратах, т.е. подсчитать структуру затрат</w:t>
      </w:r>
      <w:r w:rsidR="003F1B5A">
        <w:rPr>
          <w:rFonts w:ascii="Times New Roman" w:hAnsi="Times New Roman" w:cs="Times New Roman"/>
          <w:sz w:val="28"/>
          <w:szCs w:val="28"/>
        </w:rPr>
        <w:t>.</w:t>
      </w:r>
    </w:p>
    <w:p w:rsidR="003F1B5A" w:rsidRDefault="003F1B5A" w:rsidP="003F1B5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этой группировки находится признак экономического содержания того или иного расхода</w:t>
      </w:r>
      <w:r w:rsidR="00E01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14" w:rsidRDefault="00201914" w:rsidP="00201914">
      <w:pPr>
        <w:pStyle w:val="ac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затрат по экономическим элементам:</w:t>
      </w:r>
    </w:p>
    <w:p w:rsidR="00201914" w:rsidRPr="00DA4E2D" w:rsidRDefault="00201914" w:rsidP="00E018F3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D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DA4E2D" w:rsidRPr="00DA4E2D">
        <w:rPr>
          <w:rFonts w:ascii="Times New Roman" w:hAnsi="Times New Roman" w:cs="Times New Roman"/>
          <w:sz w:val="28"/>
          <w:szCs w:val="28"/>
        </w:rPr>
        <w:t>;</w:t>
      </w:r>
    </w:p>
    <w:p w:rsidR="00201914" w:rsidRDefault="00201914" w:rsidP="00201914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201914" w:rsidRDefault="00201914" w:rsidP="00201914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201914" w:rsidRDefault="00201914" w:rsidP="00201914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Амортизация;</w:t>
      </w:r>
    </w:p>
    <w:p w:rsidR="00201914" w:rsidRDefault="00201914" w:rsidP="00201914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денежные затраты</w:t>
      </w:r>
    </w:p>
    <w:p w:rsidR="00201914" w:rsidRDefault="00201914" w:rsidP="0020191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группировка создает «смету затрат». </w:t>
      </w:r>
    </w:p>
    <w:p w:rsidR="00E018F3" w:rsidRDefault="00E018F3" w:rsidP="0020191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4E2D">
        <w:rPr>
          <w:rFonts w:ascii="Times New Roman" w:hAnsi="Times New Roman" w:cs="Times New Roman"/>
          <w:sz w:val="28"/>
          <w:szCs w:val="28"/>
        </w:rPr>
        <w:t xml:space="preserve"> элементе </w:t>
      </w:r>
      <w:r w:rsidR="00DA4E2D" w:rsidRPr="00DA4E2D">
        <w:rPr>
          <w:rFonts w:ascii="Times New Roman" w:hAnsi="Times New Roman" w:cs="Times New Roman"/>
          <w:i/>
          <w:sz w:val="28"/>
          <w:szCs w:val="28"/>
        </w:rPr>
        <w:t>«Материальные затраты»</w:t>
      </w:r>
      <w:r w:rsidR="00DA4E2D">
        <w:rPr>
          <w:rFonts w:ascii="Times New Roman" w:hAnsi="Times New Roman" w:cs="Times New Roman"/>
          <w:sz w:val="28"/>
          <w:szCs w:val="28"/>
        </w:rPr>
        <w:t xml:space="preserve"> отражается стоимость:</w:t>
      </w:r>
    </w:p>
    <w:p w:rsidR="00DA4E2D" w:rsidRDefault="00DA4E2D" w:rsidP="00DA4E2D">
      <w:pPr>
        <w:pStyle w:val="ac"/>
        <w:numPr>
          <w:ilvl w:val="0"/>
          <w:numId w:val="19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приобретаемых со стороны сырья и материалов, которые входят в состав вырабатываемой продукции;</w:t>
      </w:r>
    </w:p>
    <w:p w:rsidR="00DA4E2D" w:rsidRDefault="00DA4E2D" w:rsidP="00DA4E2D">
      <w:pPr>
        <w:pStyle w:val="ac"/>
        <w:numPr>
          <w:ilvl w:val="0"/>
          <w:numId w:val="19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покупных материалов, используемых в процессе производства продукции для обеспечения нормального технологического процесса и для упаковки продукции, а также запчастей для ремонта оборудования;</w:t>
      </w:r>
    </w:p>
    <w:p w:rsidR="00DA4E2D" w:rsidRDefault="00DA4E2D" w:rsidP="00DA4E2D">
      <w:pPr>
        <w:pStyle w:val="ac"/>
        <w:numPr>
          <w:ilvl w:val="0"/>
          <w:numId w:val="19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покупных комплектующих изделий и полуфабрикатов, подвергающихся в дальнейшем монтажу или дополнительной обработке на данном предприятии;</w:t>
      </w:r>
    </w:p>
    <w:p w:rsidR="00DA4E2D" w:rsidRDefault="00DA4E2D" w:rsidP="00DA4E2D">
      <w:pPr>
        <w:pStyle w:val="ac"/>
        <w:numPr>
          <w:ilvl w:val="0"/>
          <w:numId w:val="19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и услуг производственного характера, выполненными другими предприятиями или производствами того же предприятия, не относящимися  к основному виду деятельности;</w:t>
      </w:r>
    </w:p>
    <w:p w:rsidR="00DA4E2D" w:rsidRDefault="00DA4E2D" w:rsidP="00DA4E2D">
      <w:pPr>
        <w:pStyle w:val="ac"/>
        <w:numPr>
          <w:ilvl w:val="0"/>
          <w:numId w:val="19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приобретаемых со стороны топлива и энергии всех видов, расходуемых на технологические цели.</w:t>
      </w:r>
    </w:p>
    <w:p w:rsidR="008F0660" w:rsidRDefault="008A6137" w:rsidP="00D109D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E6">
        <w:rPr>
          <w:rFonts w:ascii="Times New Roman" w:hAnsi="Times New Roman" w:cs="Times New Roman"/>
          <w:i/>
          <w:sz w:val="28"/>
          <w:szCs w:val="28"/>
        </w:rPr>
        <w:t>Индекс затрат на материалы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как произведение двух показателей – индекса норм расхода материалов и индекса цен на материалы:</w:t>
      </w:r>
    </w:p>
    <w:p w:rsidR="008A6137" w:rsidRDefault="0072480E" w:rsidP="008A6137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8FC">
        <w:rPr>
          <w:rFonts w:ascii="Times New Roman" w:hAnsi="Times New Roman" w:cs="Times New Roman"/>
          <w:position w:val="-32"/>
          <w:sz w:val="28"/>
          <w:szCs w:val="28"/>
        </w:rPr>
        <w:object w:dxaOrig="5080" w:dyaOrig="760">
          <v:shape id="_x0000_i1044" type="#_x0000_t75" style="width:255.05pt;height:38.05pt" o:ole="">
            <v:imagedata r:id="rId49" o:title=""/>
          </v:shape>
          <o:OLEObject Type="Embed" ProgID="Equation.3" ShapeID="_x0000_i1044" DrawAspect="Content" ObjectID="_1295810680" r:id="rId50"/>
        </w:object>
      </w:r>
      <w:r w:rsidR="005E3DDD">
        <w:rPr>
          <w:rFonts w:ascii="Times New Roman" w:hAnsi="Times New Roman" w:cs="Times New Roman"/>
          <w:position w:val="-32"/>
          <w:sz w:val="28"/>
          <w:szCs w:val="28"/>
        </w:rPr>
        <w:t xml:space="preserve">        ,   где</w:t>
      </w:r>
    </w:p>
    <w:p w:rsidR="00F745E6" w:rsidRPr="00F745E6" w:rsidRDefault="00F745E6" w:rsidP="00D109D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E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745E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45E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745E6">
        <w:rPr>
          <w:rFonts w:ascii="Times New Roman" w:hAnsi="Times New Roman" w:cs="Times New Roman"/>
          <w:i/>
          <w:sz w:val="28"/>
          <w:szCs w:val="28"/>
          <w:vertAlign w:val="subscript"/>
        </w:rPr>
        <w:t>пл</w:t>
      </w:r>
      <w:r w:rsidRPr="00F745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удельные расходы материальных ресурсов на единицу продукции соответственно в отчетном периоде и по плану;</w:t>
      </w:r>
    </w:p>
    <w:p w:rsidR="00F745E6" w:rsidRPr="00F745E6" w:rsidRDefault="00F745E6" w:rsidP="00D109D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E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745E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745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45E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745E6">
        <w:rPr>
          <w:rFonts w:ascii="Times New Roman" w:hAnsi="Times New Roman" w:cs="Times New Roman"/>
          <w:i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 – цена приобретения данного вида материальных ресурсов;</w:t>
      </w:r>
    </w:p>
    <w:p w:rsidR="00F745E6" w:rsidRPr="00F745E6" w:rsidRDefault="00F745E6" w:rsidP="00D109D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E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745E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74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фактический объем продукции.</w:t>
      </w:r>
    </w:p>
    <w:p w:rsidR="00D109DA" w:rsidRDefault="00D109DA" w:rsidP="00D109D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элемент </w:t>
      </w:r>
      <w:r w:rsidRPr="00C23F3B">
        <w:rPr>
          <w:rFonts w:ascii="Times New Roman" w:hAnsi="Times New Roman" w:cs="Times New Roman"/>
          <w:i/>
          <w:sz w:val="28"/>
          <w:szCs w:val="28"/>
        </w:rPr>
        <w:t>«Затраты на оплату труда»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D109DA" w:rsidRDefault="00D109DA" w:rsidP="00D109DA">
      <w:pPr>
        <w:pStyle w:val="ac"/>
        <w:numPr>
          <w:ilvl w:val="0"/>
          <w:numId w:val="20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 основного производственного персонала предприятия, включая премии рабочим и служащим за производственные результаты, а также индексацией доходов в пределах норм, предусмотренных законодательством;</w:t>
      </w:r>
    </w:p>
    <w:p w:rsidR="00D109DA" w:rsidRDefault="00D109DA" w:rsidP="00D109DA">
      <w:pPr>
        <w:pStyle w:val="ac"/>
        <w:numPr>
          <w:ilvl w:val="0"/>
          <w:numId w:val="20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компенсации, выплачиваемые в установленных законодательством размерах женщинам, находящихся в частично оплачиваемом отпуске по уходу за ребенком до достижения им определенного законодательством возраста.</w:t>
      </w:r>
    </w:p>
    <w:p w:rsidR="00F745E6" w:rsidRDefault="00F745E6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 средней заработной платы (</w:t>
      </w:r>
      <w:r w:rsidR="0072480E" w:rsidRPr="001C7EAC">
        <w:rPr>
          <w:position w:val="-4"/>
        </w:rPr>
        <w:object w:dxaOrig="279" w:dyaOrig="300">
          <v:shape id="_x0000_i1045" type="#_x0000_t75" style="width:14.2pt;height:15.2pt" o:ole="">
            <v:imagedata r:id="rId51" o:title=""/>
          </v:shape>
          <o:OLEObject Type="Embed" ProgID="Equation.3" ShapeID="_x0000_i1045" DrawAspect="Content" ObjectID="_1295810681" r:id="rId52"/>
        </w:object>
      </w:r>
      <w:r w:rsidR="005E3DDD">
        <w:rPr>
          <w:rFonts w:ascii="Times New Roman" w:hAnsi="Times New Roman" w:cs="Times New Roman"/>
          <w:sz w:val="28"/>
          <w:szCs w:val="28"/>
        </w:rPr>
        <w:t>) и удельные затраты труда на производство 1 тыс.руб. продукции (А) определяют по формулам:</w:t>
      </w:r>
    </w:p>
    <w:p w:rsidR="005E3DDD" w:rsidRDefault="0072480E" w:rsidP="0072480E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DDD">
        <w:rPr>
          <w:rFonts w:ascii="Times New Roman" w:hAnsi="Times New Roman" w:cs="Times New Roman"/>
          <w:position w:val="-36"/>
          <w:sz w:val="28"/>
          <w:szCs w:val="28"/>
        </w:rPr>
        <w:object w:dxaOrig="1160" w:dyaOrig="740">
          <v:shape id="_x0000_i1046" type="#_x0000_t75" style="width:58.3pt;height:36.5pt" o:ole="">
            <v:imagedata r:id="rId53" o:title=""/>
          </v:shape>
          <o:OLEObject Type="Embed" ProgID="Equation.3" ShapeID="_x0000_i1046" DrawAspect="Content" ObjectID="_1295810682" r:id="rId54"/>
        </w:object>
      </w:r>
      <w:r>
        <w:rPr>
          <w:rFonts w:ascii="Times New Roman" w:hAnsi="Times New Roman" w:cs="Times New Roman"/>
          <w:position w:val="-32"/>
          <w:sz w:val="28"/>
          <w:szCs w:val="28"/>
        </w:rPr>
        <w:t xml:space="preserve">  ;          </w:t>
      </w:r>
      <w:r w:rsidR="004D2297" w:rsidRPr="0072480E">
        <w:rPr>
          <w:rFonts w:ascii="Times New Roman" w:hAnsi="Times New Roman" w:cs="Times New Roman"/>
          <w:position w:val="-28"/>
          <w:sz w:val="28"/>
          <w:szCs w:val="28"/>
        </w:rPr>
        <w:object w:dxaOrig="1100" w:dyaOrig="740">
          <v:shape id="_x0000_i1047" type="#_x0000_t75" style="width:55.25pt;height:36.5pt" o:ole="">
            <v:imagedata r:id="rId55" o:title=""/>
          </v:shape>
          <o:OLEObject Type="Embed" ProgID="Equation.3" ShapeID="_x0000_i1047" DrawAspect="Content" ObjectID="_1295810683" r:id="rId56"/>
        </w:object>
      </w:r>
      <w:r>
        <w:rPr>
          <w:rFonts w:ascii="Times New Roman" w:hAnsi="Times New Roman" w:cs="Times New Roman"/>
          <w:position w:val="-32"/>
          <w:sz w:val="28"/>
          <w:szCs w:val="28"/>
        </w:rPr>
        <w:t xml:space="preserve">  , где</w:t>
      </w:r>
    </w:p>
    <w:p w:rsidR="0072480E" w:rsidRDefault="004D2297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97">
        <w:rPr>
          <w:rFonts w:ascii="Times New Roman" w:hAnsi="Times New Roman" w:cs="Times New Roman"/>
          <w:position w:val="-16"/>
          <w:sz w:val="28"/>
          <w:szCs w:val="28"/>
        </w:rPr>
        <w:object w:dxaOrig="639" w:dyaOrig="420">
          <v:shape id="_x0000_i1048" type="#_x0000_t75" style="width:32.45pt;height:20.8pt" o:ole="">
            <v:imagedata r:id="rId57" o:title=""/>
          </v:shape>
          <o:OLEObject Type="Embed" ProgID="Equation.3" ShapeID="_x0000_i1048" DrawAspect="Content" ObjectID="_1295810684" r:id="rId58"/>
        </w:object>
      </w:r>
      <w:r w:rsidRPr="004D2297">
        <w:rPr>
          <w:rFonts w:ascii="Times New Roman" w:hAnsi="Times New Roman" w:cs="Times New Roman"/>
          <w:sz w:val="28"/>
          <w:szCs w:val="28"/>
        </w:rPr>
        <w:t>- среднесписочная численность промышленно-производственного персонала за какой-либо период;</w:t>
      </w:r>
    </w:p>
    <w:p w:rsidR="004D2297" w:rsidRDefault="004D2297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9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- стоимость произведенной продукции за тот же период.</w:t>
      </w:r>
    </w:p>
    <w:p w:rsidR="004D2297" w:rsidRDefault="004D2297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величина затрат на оплату труда в расчете на единицу продукции может быть представлена выражением:</w:t>
      </w:r>
    </w:p>
    <w:p w:rsidR="004D2297" w:rsidRPr="004D2297" w:rsidRDefault="004D2297" w:rsidP="004D2297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DDD">
        <w:rPr>
          <w:rFonts w:ascii="Times New Roman" w:hAnsi="Times New Roman" w:cs="Times New Roman"/>
          <w:position w:val="-36"/>
          <w:sz w:val="28"/>
          <w:szCs w:val="28"/>
        </w:rPr>
        <w:object w:dxaOrig="3540" w:dyaOrig="820">
          <v:shape id="_x0000_i1049" type="#_x0000_t75" style="width:177.45pt;height:41.05pt" o:ole="">
            <v:imagedata r:id="rId59" o:title=""/>
          </v:shape>
          <o:OLEObject Type="Embed" ProgID="Equation.3" ShapeID="_x0000_i1049" DrawAspect="Content" ObjectID="_1295810685" r:id="rId60"/>
        </w:object>
      </w:r>
    </w:p>
    <w:p w:rsidR="004D2297" w:rsidRDefault="004D2297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изменение данного показателя составит:</w:t>
      </w:r>
    </w:p>
    <w:p w:rsidR="004D2297" w:rsidRPr="004D2297" w:rsidRDefault="0067526B" w:rsidP="0067526B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26B">
        <w:rPr>
          <w:rFonts w:ascii="Times New Roman" w:hAnsi="Times New Roman" w:cs="Times New Roman"/>
          <w:position w:val="-12"/>
          <w:sz w:val="28"/>
          <w:szCs w:val="28"/>
        </w:rPr>
        <w:object w:dxaOrig="2260" w:dyaOrig="380">
          <v:shape id="_x0000_i1050" type="#_x0000_t75" style="width:113.05pt;height:18.75pt" o:ole="">
            <v:imagedata r:id="rId61" o:title=""/>
          </v:shape>
          <o:OLEObject Type="Embed" ProgID="Equation.3" ShapeID="_x0000_i1050" DrawAspect="Content" ObjectID="_1295810686" r:id="rId62"/>
        </w:object>
      </w:r>
    </w:p>
    <w:p w:rsidR="0067526B" w:rsidRDefault="0067526B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изменение затрат на единицу продукции за счет изменения средней заработной платы:</w:t>
      </w:r>
    </w:p>
    <w:p w:rsidR="0067526B" w:rsidRPr="0067526B" w:rsidRDefault="0095345F" w:rsidP="0095345F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26B">
        <w:rPr>
          <w:rFonts w:ascii="Times New Roman" w:hAnsi="Times New Roman" w:cs="Times New Roman"/>
          <w:position w:val="-16"/>
          <w:sz w:val="28"/>
          <w:szCs w:val="28"/>
        </w:rPr>
        <w:object w:dxaOrig="2220" w:dyaOrig="420">
          <v:shape id="_x0000_i1051" type="#_x0000_t75" style="width:111.05pt;height:20.8pt" o:ole="">
            <v:imagedata r:id="rId63" o:title=""/>
          </v:shape>
          <o:OLEObject Type="Embed" ProgID="Equation.3" ShapeID="_x0000_i1051" DrawAspect="Content" ObjectID="_1295810687" r:id="rId64"/>
        </w:object>
      </w:r>
    </w:p>
    <w:p w:rsidR="0067526B" w:rsidRDefault="0095345F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счет изменения удельных затрат труда:</w:t>
      </w:r>
    </w:p>
    <w:p w:rsidR="0095345F" w:rsidRDefault="0095345F" w:rsidP="0095345F">
      <w:pPr>
        <w:pStyle w:val="ac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45F">
        <w:rPr>
          <w:rFonts w:ascii="Times New Roman" w:hAnsi="Times New Roman" w:cs="Times New Roman"/>
          <w:position w:val="-14"/>
          <w:sz w:val="28"/>
          <w:szCs w:val="28"/>
        </w:rPr>
        <w:object w:dxaOrig="2180" w:dyaOrig="400">
          <v:shape id="_x0000_i1052" type="#_x0000_t75" style="width:109.5pt;height:20.3pt" o:ole="">
            <v:imagedata r:id="rId65" o:title=""/>
          </v:shape>
          <o:OLEObject Type="Embed" ProgID="Equation.3" ShapeID="_x0000_i1052" DrawAspect="Content" ObjectID="_1295810688" r:id="rId66"/>
        </w:object>
      </w:r>
    </w:p>
    <w:p w:rsidR="00694486" w:rsidRDefault="00D109DA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</w:t>
      </w:r>
      <w:r w:rsidRPr="00C23F3B">
        <w:rPr>
          <w:rFonts w:ascii="Times New Roman" w:hAnsi="Times New Roman" w:cs="Times New Roman"/>
          <w:i/>
          <w:sz w:val="28"/>
          <w:szCs w:val="28"/>
        </w:rPr>
        <w:t>«Отчисления на социальные нужды»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694486">
        <w:rPr>
          <w:rFonts w:ascii="Times New Roman" w:hAnsi="Times New Roman" w:cs="Times New Roman"/>
          <w:sz w:val="28"/>
          <w:szCs w:val="28"/>
        </w:rPr>
        <w:t xml:space="preserve"> обязательные отчисления по установленным законодательством нормам (органам государственного социального страхования, пенсионного фонда и т.д.) от суммы затрат на оплату труда.</w:t>
      </w:r>
    </w:p>
    <w:p w:rsidR="00694486" w:rsidRDefault="00694486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элементе </w:t>
      </w:r>
      <w:r w:rsidRPr="00C23F3B">
        <w:rPr>
          <w:rFonts w:ascii="Times New Roman" w:hAnsi="Times New Roman" w:cs="Times New Roman"/>
          <w:i/>
          <w:sz w:val="28"/>
          <w:szCs w:val="28"/>
        </w:rPr>
        <w:t>«Амортизация основных фондов»</w:t>
      </w:r>
      <w:r>
        <w:rPr>
          <w:rFonts w:ascii="Times New Roman" w:hAnsi="Times New Roman" w:cs="Times New Roman"/>
          <w:sz w:val="28"/>
          <w:szCs w:val="28"/>
        </w:rPr>
        <w:t xml:space="preserve"> отражается сумма амортизационных отчислений на полное восстановление основных производственных фондов, определяемая исходя из балансовой стоимости и утвержденных в установленном порядке форм, включая и ускоренную амортизацию их активной части.</w:t>
      </w:r>
    </w:p>
    <w:p w:rsidR="00694486" w:rsidRDefault="00694486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элементу </w:t>
      </w:r>
      <w:r w:rsidRPr="00C23F3B">
        <w:rPr>
          <w:rFonts w:ascii="Times New Roman" w:hAnsi="Times New Roman" w:cs="Times New Roman"/>
          <w:i/>
          <w:sz w:val="28"/>
          <w:szCs w:val="28"/>
        </w:rPr>
        <w:t>«Прочие затраты»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94486" w:rsidRDefault="00694486" w:rsidP="00694486">
      <w:pPr>
        <w:pStyle w:val="ac"/>
        <w:numPr>
          <w:ilvl w:val="0"/>
          <w:numId w:val="22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 нематериальным активам;</w:t>
      </w:r>
    </w:p>
    <w:p w:rsidR="00694486" w:rsidRDefault="00694486" w:rsidP="00694486">
      <w:pPr>
        <w:pStyle w:val="ac"/>
        <w:numPr>
          <w:ilvl w:val="0"/>
          <w:numId w:val="22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694486" w:rsidRDefault="00694486" w:rsidP="00694486">
      <w:pPr>
        <w:pStyle w:val="ac"/>
        <w:numPr>
          <w:ilvl w:val="0"/>
          <w:numId w:val="22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страховые платежи;</w:t>
      </w:r>
    </w:p>
    <w:p w:rsidR="00694486" w:rsidRDefault="00694486" w:rsidP="00694486">
      <w:pPr>
        <w:pStyle w:val="ac"/>
        <w:numPr>
          <w:ilvl w:val="0"/>
          <w:numId w:val="22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 по кредитам банков;</w:t>
      </w:r>
    </w:p>
    <w:p w:rsidR="00694486" w:rsidRDefault="00694486" w:rsidP="00694486">
      <w:pPr>
        <w:pStyle w:val="ac"/>
        <w:numPr>
          <w:ilvl w:val="0"/>
          <w:numId w:val="22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налоги, включаемые в себестоимость продукции (работ, услуг);</w:t>
      </w:r>
    </w:p>
    <w:p w:rsidR="00694486" w:rsidRDefault="00694486" w:rsidP="00694486">
      <w:pPr>
        <w:pStyle w:val="ac"/>
        <w:numPr>
          <w:ilvl w:val="0"/>
          <w:numId w:val="22"/>
        </w:num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услуг рекламных агентов и аудиторских организаций, связи, вычислительных центров, вневедомственной охраны и т.д.</w:t>
      </w:r>
    </w:p>
    <w:p w:rsidR="00694BEA" w:rsidRDefault="00694BEA" w:rsidP="0021667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производства продукции представляют собой денежное выражение всех затрат, связанных с ее производством. Учет производственных издержек представляет собой коммерческую тайну, так как по структуре затрат можно определить технологию производства продукции.</w:t>
      </w:r>
    </w:p>
    <w:p w:rsidR="00694BEA" w:rsidRDefault="00694BEA" w:rsidP="0021667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издержки производства делятся на две группы: пропорциональные и структурные.</w:t>
      </w:r>
    </w:p>
    <w:p w:rsidR="00D31039" w:rsidRDefault="00694BEA" w:rsidP="0021667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EA">
        <w:rPr>
          <w:rFonts w:ascii="Times New Roman" w:hAnsi="Times New Roman" w:cs="Times New Roman"/>
          <w:i/>
          <w:sz w:val="28"/>
          <w:szCs w:val="28"/>
        </w:rPr>
        <w:t>Величина пропорциональных издержек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прямой зависимости от хозяйственной деятельности предприятия и от количества выпускаемой им продукции. В их состав включаются затраты на сырье и материалы, топливо и энергию, заработную плату производственных работников, на производственный транспорт, а также на строительные материалы, конструкции и детали, на семена и корма, на удобрения, химикаты и пестициды. Кроме того, в состав пропорциональных издержек включаются комиссионные, выплаченные за продажу продукции, так как они обычно устанавливаются в процентах от стоимости реализованной продукции.</w:t>
      </w:r>
    </w:p>
    <w:p w:rsidR="00694BEA" w:rsidRDefault="00694BEA" w:rsidP="0021667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03">
        <w:rPr>
          <w:rFonts w:ascii="Times New Roman" w:hAnsi="Times New Roman" w:cs="Times New Roman"/>
          <w:i/>
          <w:sz w:val="28"/>
          <w:szCs w:val="28"/>
        </w:rPr>
        <w:t>К структурным издержкам</w:t>
      </w:r>
      <w:r w:rsidR="00A16690" w:rsidRPr="000F1103">
        <w:rPr>
          <w:rFonts w:ascii="Times New Roman" w:hAnsi="Times New Roman" w:cs="Times New Roman"/>
          <w:i/>
          <w:sz w:val="28"/>
          <w:szCs w:val="28"/>
        </w:rPr>
        <w:t xml:space="preserve"> производства</w:t>
      </w:r>
      <w:r w:rsidR="00A16690">
        <w:rPr>
          <w:rFonts w:ascii="Times New Roman" w:hAnsi="Times New Roman" w:cs="Times New Roman"/>
          <w:sz w:val="28"/>
          <w:szCs w:val="28"/>
        </w:rPr>
        <w:t xml:space="preserve"> принадлежат: расходы, связанные с содержанием дирекции и административных органов предприятия (плановых, статистических, конструкторских, технологических, юридических, снабженческо-сбытовых); производственные услуги (текущий ремонт основного капитала, общецеховые расходы, расходы на складское хозяйство и т.п.); прочие затраты (потери от брака, проценты за кредит уплаченные, потери от стихийных бедствий, потери от забастовок, представительские расходы, спонсорство и благотворительная деятельность, реклама). Важное место в структурных расходах занимает амортизация основного производственного капитала.</w:t>
      </w:r>
    </w:p>
    <w:p w:rsidR="00AA4138" w:rsidRDefault="00087C9B" w:rsidP="0021667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Важной задачей статистики является определение влияния факторов на изменение абсолютного уровня показателей эффективности общественного производства. При этом одни и те же показатели в одном случае выступают в роли факторов, в другом – в роли зависимых переменных. </w:t>
      </w:r>
    </w:p>
    <w:p w:rsidR="000F1103" w:rsidRDefault="000F1103" w:rsidP="0021667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86" w:rsidRDefault="00694486" w:rsidP="006944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486" w:rsidSect="0040147C">
      <w:footerReference w:type="default" r:id="rId6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B6" w:rsidRDefault="00FB0FB6" w:rsidP="003B106F">
      <w:pPr>
        <w:spacing w:after="0" w:line="240" w:lineRule="auto"/>
      </w:pPr>
      <w:r>
        <w:separator/>
      </w:r>
    </w:p>
  </w:endnote>
  <w:endnote w:type="continuationSeparator" w:id="1">
    <w:p w:rsidR="00FB0FB6" w:rsidRDefault="00FB0FB6" w:rsidP="003B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591"/>
      <w:docPartObj>
        <w:docPartGallery w:val="Page Numbers (Bottom of Page)"/>
        <w:docPartUnique/>
      </w:docPartObj>
    </w:sdtPr>
    <w:sdtContent>
      <w:p w:rsidR="004D2297" w:rsidRDefault="00B4431F">
        <w:pPr>
          <w:pStyle w:val="a5"/>
          <w:jc w:val="center"/>
        </w:pPr>
        <w:fldSimple w:instr=" PAGE   \* MERGEFORMAT ">
          <w:r w:rsidR="00D30A7C">
            <w:rPr>
              <w:noProof/>
            </w:rPr>
            <w:t>24</w:t>
          </w:r>
        </w:fldSimple>
      </w:p>
    </w:sdtContent>
  </w:sdt>
  <w:p w:rsidR="004D2297" w:rsidRDefault="004D22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B6" w:rsidRDefault="00FB0FB6" w:rsidP="003B106F">
      <w:pPr>
        <w:spacing w:after="0" w:line="240" w:lineRule="auto"/>
      </w:pPr>
      <w:r>
        <w:separator/>
      </w:r>
    </w:p>
  </w:footnote>
  <w:footnote w:type="continuationSeparator" w:id="1">
    <w:p w:rsidR="00FB0FB6" w:rsidRDefault="00FB0FB6" w:rsidP="003B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C2"/>
    <w:multiLevelType w:val="hybridMultilevel"/>
    <w:tmpl w:val="3F26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1A61"/>
    <w:multiLevelType w:val="hybridMultilevel"/>
    <w:tmpl w:val="6618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D7F94"/>
    <w:multiLevelType w:val="multilevel"/>
    <w:tmpl w:val="29D4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0AF501E7"/>
    <w:multiLevelType w:val="hybridMultilevel"/>
    <w:tmpl w:val="5D1EE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705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E71086"/>
    <w:multiLevelType w:val="hybridMultilevel"/>
    <w:tmpl w:val="5152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23F12"/>
    <w:multiLevelType w:val="hybridMultilevel"/>
    <w:tmpl w:val="8AA8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75157"/>
    <w:multiLevelType w:val="hybridMultilevel"/>
    <w:tmpl w:val="69F08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9C6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BA67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6D2F3A"/>
    <w:multiLevelType w:val="hybridMultilevel"/>
    <w:tmpl w:val="E2486E84"/>
    <w:lvl w:ilvl="0" w:tplc="90C8A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84CA8"/>
    <w:multiLevelType w:val="hybridMultilevel"/>
    <w:tmpl w:val="3B267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907E34"/>
    <w:multiLevelType w:val="hybridMultilevel"/>
    <w:tmpl w:val="DA9AE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D31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C92905"/>
    <w:multiLevelType w:val="hybridMultilevel"/>
    <w:tmpl w:val="C6DA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8E2D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6C212C"/>
    <w:multiLevelType w:val="hybridMultilevel"/>
    <w:tmpl w:val="7C183228"/>
    <w:lvl w:ilvl="0" w:tplc="90C8A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750D09"/>
    <w:multiLevelType w:val="hybridMultilevel"/>
    <w:tmpl w:val="AD32FA80"/>
    <w:lvl w:ilvl="0" w:tplc="D5D611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D0885"/>
    <w:multiLevelType w:val="multilevel"/>
    <w:tmpl w:val="5A8C3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36D0A1B"/>
    <w:multiLevelType w:val="hybridMultilevel"/>
    <w:tmpl w:val="CFD84ACC"/>
    <w:lvl w:ilvl="0" w:tplc="90C8A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E2BAC"/>
    <w:multiLevelType w:val="hybridMultilevel"/>
    <w:tmpl w:val="3BFEF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91394F"/>
    <w:multiLevelType w:val="hybridMultilevel"/>
    <w:tmpl w:val="8E5E1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D017EF"/>
    <w:multiLevelType w:val="hybridMultilevel"/>
    <w:tmpl w:val="5B3EB71A"/>
    <w:lvl w:ilvl="0" w:tplc="F2DA2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F15FB"/>
    <w:multiLevelType w:val="hybridMultilevel"/>
    <w:tmpl w:val="FD8CA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847D15"/>
    <w:multiLevelType w:val="hybridMultilevel"/>
    <w:tmpl w:val="C1520B14"/>
    <w:lvl w:ilvl="0" w:tplc="90C8A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CC2DD7"/>
    <w:multiLevelType w:val="hybridMultilevel"/>
    <w:tmpl w:val="9E3C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972928"/>
    <w:multiLevelType w:val="hybridMultilevel"/>
    <w:tmpl w:val="2C32E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676A0"/>
    <w:multiLevelType w:val="hybridMultilevel"/>
    <w:tmpl w:val="81CAA9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26"/>
  </w:num>
  <w:num w:numId="10">
    <w:abstractNumId w:val="25"/>
  </w:num>
  <w:num w:numId="11">
    <w:abstractNumId w:val="17"/>
  </w:num>
  <w:num w:numId="12">
    <w:abstractNumId w:val="8"/>
  </w:num>
  <w:num w:numId="13">
    <w:abstractNumId w:val="22"/>
  </w:num>
  <w:num w:numId="14">
    <w:abstractNumId w:val="27"/>
  </w:num>
  <w:num w:numId="15">
    <w:abstractNumId w:val="0"/>
  </w:num>
  <w:num w:numId="16">
    <w:abstractNumId w:val="21"/>
  </w:num>
  <w:num w:numId="17">
    <w:abstractNumId w:val="12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24"/>
  </w:num>
  <w:num w:numId="23">
    <w:abstractNumId w:val="23"/>
  </w:num>
  <w:num w:numId="24">
    <w:abstractNumId w:val="20"/>
  </w:num>
  <w:num w:numId="25">
    <w:abstractNumId w:val="3"/>
  </w:num>
  <w:num w:numId="26">
    <w:abstractNumId w:val="1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50"/>
    <w:rsid w:val="00030C84"/>
    <w:rsid w:val="000413B9"/>
    <w:rsid w:val="00087C9B"/>
    <w:rsid w:val="000E7923"/>
    <w:rsid w:val="000F1103"/>
    <w:rsid w:val="001134A4"/>
    <w:rsid w:val="001613A2"/>
    <w:rsid w:val="0017283B"/>
    <w:rsid w:val="00201914"/>
    <w:rsid w:val="00201A28"/>
    <w:rsid w:val="00205CE9"/>
    <w:rsid w:val="00212A3B"/>
    <w:rsid w:val="00216674"/>
    <w:rsid w:val="00253736"/>
    <w:rsid w:val="00263C2D"/>
    <w:rsid w:val="00284E8A"/>
    <w:rsid w:val="00290159"/>
    <w:rsid w:val="003019D2"/>
    <w:rsid w:val="0032201A"/>
    <w:rsid w:val="003318FC"/>
    <w:rsid w:val="003763B0"/>
    <w:rsid w:val="003A643F"/>
    <w:rsid w:val="003B106F"/>
    <w:rsid w:val="003F1B5A"/>
    <w:rsid w:val="003F285C"/>
    <w:rsid w:val="0040147C"/>
    <w:rsid w:val="004279BB"/>
    <w:rsid w:val="00497672"/>
    <w:rsid w:val="004A1040"/>
    <w:rsid w:val="004D2297"/>
    <w:rsid w:val="00516811"/>
    <w:rsid w:val="00545F95"/>
    <w:rsid w:val="00550176"/>
    <w:rsid w:val="00560020"/>
    <w:rsid w:val="0059735B"/>
    <w:rsid w:val="005B44F5"/>
    <w:rsid w:val="005E3DDD"/>
    <w:rsid w:val="005F1CB5"/>
    <w:rsid w:val="00646783"/>
    <w:rsid w:val="00654E1B"/>
    <w:rsid w:val="00655441"/>
    <w:rsid w:val="0067526B"/>
    <w:rsid w:val="00694486"/>
    <w:rsid w:val="00694BEA"/>
    <w:rsid w:val="006A6DD2"/>
    <w:rsid w:val="006C4359"/>
    <w:rsid w:val="00700350"/>
    <w:rsid w:val="00717940"/>
    <w:rsid w:val="0072480E"/>
    <w:rsid w:val="007B5544"/>
    <w:rsid w:val="00843335"/>
    <w:rsid w:val="008A6137"/>
    <w:rsid w:val="008B0049"/>
    <w:rsid w:val="008F0660"/>
    <w:rsid w:val="0095345F"/>
    <w:rsid w:val="009617E9"/>
    <w:rsid w:val="00994617"/>
    <w:rsid w:val="009B064B"/>
    <w:rsid w:val="00A16690"/>
    <w:rsid w:val="00A26461"/>
    <w:rsid w:val="00A474F7"/>
    <w:rsid w:val="00A83110"/>
    <w:rsid w:val="00AA4138"/>
    <w:rsid w:val="00AD43F1"/>
    <w:rsid w:val="00AE65FE"/>
    <w:rsid w:val="00B04DFA"/>
    <w:rsid w:val="00B4431F"/>
    <w:rsid w:val="00B65CD4"/>
    <w:rsid w:val="00BA3638"/>
    <w:rsid w:val="00BC7C2D"/>
    <w:rsid w:val="00BD2E9E"/>
    <w:rsid w:val="00BE0691"/>
    <w:rsid w:val="00BF34C7"/>
    <w:rsid w:val="00C23F3B"/>
    <w:rsid w:val="00CA3EAF"/>
    <w:rsid w:val="00CC4187"/>
    <w:rsid w:val="00D109DA"/>
    <w:rsid w:val="00D21439"/>
    <w:rsid w:val="00D30A7C"/>
    <w:rsid w:val="00D31039"/>
    <w:rsid w:val="00D35795"/>
    <w:rsid w:val="00D72F73"/>
    <w:rsid w:val="00D819FE"/>
    <w:rsid w:val="00DA4E2D"/>
    <w:rsid w:val="00DB2D4C"/>
    <w:rsid w:val="00DD5E12"/>
    <w:rsid w:val="00DE378C"/>
    <w:rsid w:val="00DE3968"/>
    <w:rsid w:val="00E018F3"/>
    <w:rsid w:val="00E074AA"/>
    <w:rsid w:val="00EC4F29"/>
    <w:rsid w:val="00F05332"/>
    <w:rsid w:val="00F5154B"/>
    <w:rsid w:val="00F71979"/>
    <w:rsid w:val="00F745E6"/>
    <w:rsid w:val="00F9561A"/>
    <w:rsid w:val="00F958A0"/>
    <w:rsid w:val="00FB0FB6"/>
    <w:rsid w:val="00F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E9"/>
  </w:style>
  <w:style w:type="paragraph" w:styleId="1">
    <w:name w:val="heading 1"/>
    <w:basedOn w:val="a"/>
    <w:next w:val="a"/>
    <w:link w:val="10"/>
    <w:qFormat/>
    <w:rsid w:val="005F1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F1CB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06F"/>
  </w:style>
  <w:style w:type="paragraph" w:styleId="a5">
    <w:name w:val="footer"/>
    <w:basedOn w:val="a"/>
    <w:link w:val="a6"/>
    <w:uiPriority w:val="99"/>
    <w:unhideWhenUsed/>
    <w:rsid w:val="003B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06F"/>
  </w:style>
  <w:style w:type="paragraph" w:styleId="a7">
    <w:name w:val="List Paragraph"/>
    <w:basedOn w:val="a"/>
    <w:uiPriority w:val="34"/>
    <w:qFormat/>
    <w:rsid w:val="004A1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1C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CB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8">
    <w:name w:val="Body Text"/>
    <w:basedOn w:val="a"/>
    <w:link w:val="a9"/>
    <w:rsid w:val="005F1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F1C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9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8A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D819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819FE"/>
  </w:style>
  <w:style w:type="paragraph" w:customStyle="1" w:styleId="xl33">
    <w:name w:val="xl33"/>
    <w:basedOn w:val="a"/>
    <w:rsid w:val="00D819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3318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C935-4D98-4E57-A40A-0BE0D1BD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23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22</cp:revision>
  <dcterms:created xsi:type="dcterms:W3CDTF">2008-12-23T19:09:00Z</dcterms:created>
  <dcterms:modified xsi:type="dcterms:W3CDTF">2009-02-10T19:35:00Z</dcterms:modified>
</cp:coreProperties>
</file>